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EB" w:rsidRPr="003E0D74" w:rsidRDefault="00A57BEB" w:rsidP="00D946AE">
      <w:pPr>
        <w:jc w:val="both"/>
        <w:rPr>
          <w:sz w:val="20"/>
          <w:szCs w:val="20"/>
        </w:rPr>
        <w:sectPr w:rsidR="00A57BEB" w:rsidRPr="003E0D74" w:rsidSect="0081300D">
          <w:headerReference w:type="default" r:id="rId7"/>
          <w:footerReference w:type="default" r:id="rId8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  <w:bookmarkStart w:id="0" w:name="_GoBack"/>
      <w:bookmarkEnd w:id="0"/>
    </w:p>
    <w:p w:rsidR="00DC1768" w:rsidRDefault="00DC1768" w:rsidP="00D946AE">
      <w:pPr>
        <w:pStyle w:val="NoSpacing"/>
        <w:jc w:val="both"/>
        <w:rPr>
          <w:b/>
        </w:rPr>
      </w:pPr>
    </w:p>
    <w:p w:rsidR="00D946AE" w:rsidRPr="00DE0BD8" w:rsidRDefault="00346E57" w:rsidP="00D946AE">
      <w:pPr>
        <w:pStyle w:val="NoSpacing"/>
        <w:jc w:val="both"/>
        <w:rPr>
          <w:b/>
        </w:rPr>
      </w:pPr>
      <w:r w:rsidRPr="00DE0BD8">
        <w:rPr>
          <w:b/>
        </w:rPr>
        <w:t xml:space="preserve">Job Description - Finance </w:t>
      </w:r>
      <w:r w:rsidR="00393A5C" w:rsidRPr="00DE0BD8">
        <w:rPr>
          <w:b/>
        </w:rPr>
        <w:t>Assistant</w:t>
      </w:r>
      <w:r w:rsidR="005767D7" w:rsidRPr="00DE0BD8">
        <w:rPr>
          <w:b/>
        </w:rPr>
        <w:t xml:space="preserve"> (Arcola Theatre, Bar &amp; Energy)</w:t>
      </w:r>
    </w:p>
    <w:p w:rsidR="00DC1768" w:rsidRPr="00DE0BD8" w:rsidRDefault="00346E57" w:rsidP="00D946AE">
      <w:pPr>
        <w:pStyle w:val="NoSpacing"/>
        <w:jc w:val="both"/>
      </w:pPr>
      <w:r w:rsidRPr="00DE0BD8">
        <w:rPr>
          <w:b/>
        </w:rPr>
        <w:br/>
      </w:r>
    </w:p>
    <w:p w:rsidR="005767D7" w:rsidRPr="00DE0BD8" w:rsidRDefault="005767D7" w:rsidP="00D946AE">
      <w:pPr>
        <w:pStyle w:val="NoSpacing"/>
        <w:jc w:val="both"/>
      </w:pPr>
      <w:r w:rsidRPr="00DE0BD8">
        <w:rPr>
          <w:b/>
        </w:rPr>
        <w:t>Arcola Theatre</w:t>
      </w:r>
      <w:r w:rsidRPr="00DE0BD8">
        <w:t xml:space="preserve"> is one of London’s leading Off West End theatres. Now welcoming over 65,000 audience members a year to our two studio spaces, we stage a diverse programme of new works and reimagined classics. We create over 11,000 opportunities a year for emerging artists and our local community to make theatre. Our environmental initiatives are internationally renowned.</w:t>
      </w:r>
    </w:p>
    <w:p w:rsidR="00D946AE" w:rsidRPr="00DE0BD8" w:rsidRDefault="00D946AE" w:rsidP="00D946AE">
      <w:pPr>
        <w:pStyle w:val="NoSpacing"/>
        <w:jc w:val="both"/>
      </w:pPr>
    </w:p>
    <w:p w:rsidR="00D946AE" w:rsidRPr="00DE0BD8" w:rsidRDefault="00D946AE" w:rsidP="00D946AE">
      <w:pPr>
        <w:pStyle w:val="NoSpacing"/>
        <w:jc w:val="both"/>
      </w:pPr>
      <w:r w:rsidRPr="00DE0BD8">
        <w:rPr>
          <w:b/>
        </w:rPr>
        <w:t>Arcola Bar</w:t>
      </w:r>
      <w:r w:rsidRPr="00DE0BD8">
        <w:t xml:space="preserve"> is first and foremost a Theatre Bar, serving theatre audiences up to 7 days per week. The</w:t>
      </w:r>
    </w:p>
    <w:p w:rsidR="00D946AE" w:rsidRPr="00DE0BD8" w:rsidRDefault="00D946AE" w:rsidP="00D946AE">
      <w:pPr>
        <w:pStyle w:val="NoSpacing"/>
        <w:jc w:val="both"/>
      </w:pPr>
      <w:r w:rsidRPr="00DE0BD8">
        <w:t>small bar is co-located with 2 theatre spaces of 200 and 100 seats respectively, with the theatre foyer flowing in to the bar. As well as serving theatre audiences, Arcola Bar has a late-night programme of live music and late-night events, fitted around the main theatre programme.</w:t>
      </w:r>
    </w:p>
    <w:p w:rsidR="005767D7" w:rsidRPr="00DE0BD8" w:rsidRDefault="005767D7" w:rsidP="00D946AE">
      <w:pPr>
        <w:pStyle w:val="NoSpacing"/>
        <w:jc w:val="both"/>
      </w:pPr>
    </w:p>
    <w:p w:rsidR="005767D7" w:rsidRPr="00DE0BD8" w:rsidRDefault="005767D7" w:rsidP="00D946AE">
      <w:pPr>
        <w:pStyle w:val="NoSpacing"/>
        <w:jc w:val="both"/>
      </w:pPr>
      <w:r w:rsidRPr="00DE0BD8">
        <w:rPr>
          <w:b/>
        </w:rPr>
        <w:t>Arcola Energy</w:t>
      </w:r>
      <w:r w:rsidRPr="00DE0BD8">
        <w:t xml:space="preserve"> is a clean energy engineering company specialising in fuel cells </w:t>
      </w:r>
      <w:r w:rsidR="00DC1768" w:rsidRPr="00DE0BD8">
        <w:t xml:space="preserve">and </w:t>
      </w:r>
      <w:r w:rsidRPr="00DE0BD8">
        <w:t>hydrogen</w:t>
      </w:r>
      <w:r w:rsidR="00DC1768" w:rsidRPr="00DE0BD8">
        <w:t>. We develop and deploy clean energy solutions in vehicles, buildings and remote areas. We also work to educate the next generation about the importance of renewables.</w:t>
      </w:r>
    </w:p>
    <w:p w:rsidR="005767D7" w:rsidRPr="00DE0BD8" w:rsidRDefault="005767D7" w:rsidP="00D946AE">
      <w:pPr>
        <w:pStyle w:val="NoSpacing"/>
        <w:jc w:val="both"/>
      </w:pPr>
    </w:p>
    <w:p w:rsidR="00DC1768" w:rsidRPr="00DE0BD8" w:rsidRDefault="00DC1768" w:rsidP="00D946AE">
      <w:pPr>
        <w:pStyle w:val="NoSpacing"/>
        <w:jc w:val="both"/>
      </w:pPr>
      <w:r w:rsidRPr="00DE0BD8">
        <w:t xml:space="preserve">We have an increasing number of roles working across </w:t>
      </w:r>
      <w:proofErr w:type="gramStart"/>
      <w:r w:rsidRPr="00DE0BD8">
        <w:t>all of</w:t>
      </w:r>
      <w:proofErr w:type="gramEnd"/>
      <w:r w:rsidRPr="00DE0BD8">
        <w:t xml:space="preserve"> our companies – never a dull moment!</w:t>
      </w:r>
    </w:p>
    <w:p w:rsidR="00DC1768" w:rsidRPr="00DE0BD8" w:rsidRDefault="00DC1768" w:rsidP="00D946AE">
      <w:pPr>
        <w:pStyle w:val="NoSpacing"/>
        <w:jc w:val="both"/>
      </w:pPr>
    </w:p>
    <w:p w:rsidR="00346E57" w:rsidRPr="00DE0BD8" w:rsidRDefault="00346E57" w:rsidP="00D946AE">
      <w:pPr>
        <w:jc w:val="both"/>
      </w:pPr>
      <w:r w:rsidRPr="00DE0BD8">
        <w:rPr>
          <w:b/>
        </w:rPr>
        <w:t xml:space="preserve">Purpose - </w:t>
      </w:r>
      <w:r w:rsidRPr="00DE0BD8">
        <w:t xml:space="preserve">to support the management of finances across </w:t>
      </w:r>
      <w:r w:rsidR="00BE2E7D" w:rsidRPr="00DE0BD8">
        <w:t xml:space="preserve">Arcola </w:t>
      </w:r>
      <w:r w:rsidRPr="00DE0BD8">
        <w:t xml:space="preserve">Theatre, Bar and </w:t>
      </w:r>
      <w:r w:rsidR="00DC1768" w:rsidRPr="00DE0BD8">
        <w:t>Energy</w:t>
      </w:r>
    </w:p>
    <w:p w:rsidR="009F1033" w:rsidRPr="00DE0BD8" w:rsidRDefault="00346E57" w:rsidP="00D946AE">
      <w:pPr>
        <w:jc w:val="both"/>
      </w:pPr>
      <w:r w:rsidRPr="00DE0BD8">
        <w:rPr>
          <w:b/>
        </w:rPr>
        <w:t>Organisation</w:t>
      </w:r>
      <w:r w:rsidRPr="00DE0BD8">
        <w:t xml:space="preserve"> - reporting to Operations Manager</w:t>
      </w:r>
    </w:p>
    <w:p w:rsidR="00346E57" w:rsidRPr="00DE0BD8" w:rsidRDefault="00346E57" w:rsidP="00D946AE">
      <w:pPr>
        <w:jc w:val="both"/>
        <w:rPr>
          <w:b/>
        </w:rPr>
      </w:pPr>
      <w:r w:rsidRPr="00DE0BD8">
        <w:rPr>
          <w:b/>
        </w:rPr>
        <w:t>Principal Accountabilities and tasks</w:t>
      </w:r>
    </w:p>
    <w:p w:rsidR="00346E57" w:rsidRPr="00DE0BD8" w:rsidRDefault="00346E57" w:rsidP="00D946AE">
      <w:pPr>
        <w:jc w:val="both"/>
      </w:pPr>
      <w:r w:rsidRPr="00DE0BD8">
        <w:t>Financial administration</w:t>
      </w:r>
    </w:p>
    <w:p w:rsidR="00346E57" w:rsidRPr="00DE0BD8" w:rsidRDefault="00346E57" w:rsidP="00D946AE">
      <w:pPr>
        <w:pStyle w:val="ListParagraph"/>
        <w:numPr>
          <w:ilvl w:val="0"/>
          <w:numId w:val="5"/>
        </w:numPr>
        <w:jc w:val="both"/>
      </w:pPr>
      <w:r w:rsidRPr="00DE0BD8">
        <w:t>Maintain financial transactions in excel</w:t>
      </w:r>
    </w:p>
    <w:p w:rsidR="00346E57" w:rsidRPr="00DE0BD8" w:rsidRDefault="00346E57" w:rsidP="00D946AE">
      <w:pPr>
        <w:pStyle w:val="ListParagraph"/>
        <w:numPr>
          <w:ilvl w:val="0"/>
          <w:numId w:val="5"/>
        </w:numPr>
        <w:jc w:val="both"/>
      </w:pPr>
      <w:r w:rsidRPr="00DE0BD8">
        <w:t>Maintain accurate company financial records, with complete digital audit-trail in excel</w:t>
      </w:r>
    </w:p>
    <w:p w:rsidR="00346E57" w:rsidRPr="00DE0BD8" w:rsidRDefault="00346E57" w:rsidP="00D946AE">
      <w:pPr>
        <w:pStyle w:val="ListParagraph"/>
        <w:numPr>
          <w:ilvl w:val="0"/>
          <w:numId w:val="5"/>
        </w:numPr>
        <w:jc w:val="both"/>
      </w:pPr>
      <w:r w:rsidRPr="00DE0BD8">
        <w:t xml:space="preserve">Reconcile bank statements, alerting </w:t>
      </w:r>
      <w:r w:rsidR="00D35206" w:rsidRPr="00DE0BD8">
        <w:t xml:space="preserve">managers of </w:t>
      </w:r>
      <w:r w:rsidRPr="00DE0BD8">
        <w:t>any possible mistakes (in excel)</w:t>
      </w:r>
    </w:p>
    <w:p w:rsidR="00346E57" w:rsidRPr="00DE0BD8" w:rsidRDefault="00BE2E7D" w:rsidP="00D946AE">
      <w:pPr>
        <w:pStyle w:val="ListParagraph"/>
        <w:numPr>
          <w:ilvl w:val="0"/>
          <w:numId w:val="5"/>
        </w:numPr>
        <w:jc w:val="both"/>
      </w:pPr>
      <w:r w:rsidRPr="00DE0BD8">
        <w:t xml:space="preserve">Cash-up of bar and </w:t>
      </w:r>
      <w:r w:rsidR="00346E57" w:rsidRPr="00DE0BD8">
        <w:t>th</w:t>
      </w:r>
      <w:r w:rsidRPr="00DE0BD8">
        <w:t>eatre box office (ticket sales)</w:t>
      </w:r>
    </w:p>
    <w:p w:rsidR="00346E57" w:rsidRPr="00DE0BD8" w:rsidRDefault="00BE2E7D" w:rsidP="00D946AE">
      <w:pPr>
        <w:pStyle w:val="ListParagraph"/>
        <w:numPr>
          <w:ilvl w:val="0"/>
          <w:numId w:val="5"/>
        </w:numPr>
        <w:jc w:val="both"/>
      </w:pPr>
      <w:r w:rsidRPr="00DE0BD8">
        <w:t xml:space="preserve">Preparation of </w:t>
      </w:r>
      <w:r w:rsidR="00346E57" w:rsidRPr="00DE0BD8">
        <w:t>expense claims</w:t>
      </w:r>
    </w:p>
    <w:p w:rsidR="00346E57" w:rsidRPr="00DE0BD8" w:rsidRDefault="00BE2E7D" w:rsidP="00D946AE">
      <w:pPr>
        <w:pStyle w:val="ListParagraph"/>
        <w:numPr>
          <w:ilvl w:val="0"/>
          <w:numId w:val="5"/>
        </w:numPr>
        <w:jc w:val="both"/>
      </w:pPr>
      <w:r w:rsidRPr="00DE0BD8">
        <w:t xml:space="preserve">Preparation of </w:t>
      </w:r>
      <w:r w:rsidR="00346E57" w:rsidRPr="00DE0BD8">
        <w:t>list</w:t>
      </w:r>
      <w:r w:rsidRPr="00DE0BD8">
        <w:t>s</w:t>
      </w:r>
      <w:r w:rsidR="00346E57" w:rsidRPr="00DE0BD8">
        <w:t xml:space="preserve"> of payments to be made and money due from customers</w:t>
      </w:r>
    </w:p>
    <w:p w:rsidR="00346E57" w:rsidRPr="00DE0BD8" w:rsidRDefault="00346E57" w:rsidP="00D946AE">
      <w:pPr>
        <w:pStyle w:val="ListParagraph"/>
        <w:numPr>
          <w:ilvl w:val="0"/>
          <w:numId w:val="5"/>
        </w:numPr>
        <w:jc w:val="both"/>
      </w:pPr>
      <w:r w:rsidRPr="00DE0BD8">
        <w:t>Work with colleagues to ensure full records are kept</w:t>
      </w:r>
    </w:p>
    <w:p w:rsidR="00346E57" w:rsidRPr="00DE0BD8" w:rsidRDefault="00346E57" w:rsidP="00D946AE">
      <w:pPr>
        <w:jc w:val="both"/>
      </w:pPr>
      <w:r w:rsidRPr="00DE0BD8">
        <w:t>Other administrative duties</w:t>
      </w:r>
    </w:p>
    <w:p w:rsidR="00346E57" w:rsidRPr="00DE0BD8" w:rsidRDefault="00346E57" w:rsidP="00D946AE">
      <w:pPr>
        <w:pStyle w:val="ListParagraph"/>
        <w:numPr>
          <w:ilvl w:val="0"/>
          <w:numId w:val="4"/>
        </w:numPr>
        <w:jc w:val="both"/>
      </w:pPr>
      <w:r w:rsidRPr="00DE0BD8">
        <w:t>Assist with project administration (reports, finance forecasts, meetings)</w:t>
      </w:r>
    </w:p>
    <w:p w:rsidR="00346E57" w:rsidRPr="00DE0BD8" w:rsidRDefault="00BE2E7D" w:rsidP="00D946AE">
      <w:pPr>
        <w:pStyle w:val="ListParagraph"/>
        <w:numPr>
          <w:ilvl w:val="0"/>
          <w:numId w:val="4"/>
        </w:numPr>
        <w:jc w:val="both"/>
      </w:pPr>
      <w:r w:rsidRPr="00DE0BD8">
        <w:t>O</w:t>
      </w:r>
      <w:r w:rsidR="00346E57" w:rsidRPr="00DE0BD8">
        <w:t>ffice Management (incl. post, stationery, office equipment, and maintaining good order)</w:t>
      </w:r>
    </w:p>
    <w:p w:rsidR="00346E57" w:rsidRPr="00DE0BD8" w:rsidRDefault="00346E57" w:rsidP="00D946AE">
      <w:pPr>
        <w:pStyle w:val="ListParagraph"/>
        <w:numPr>
          <w:ilvl w:val="0"/>
          <w:numId w:val="4"/>
        </w:numPr>
        <w:jc w:val="both"/>
      </w:pPr>
      <w:r w:rsidRPr="00DE0BD8">
        <w:t>Support external events including materials and travel arrangements</w:t>
      </w:r>
    </w:p>
    <w:p w:rsidR="009F1033" w:rsidRPr="00DE0BD8" w:rsidRDefault="009F1033" w:rsidP="00D946AE">
      <w:pPr>
        <w:jc w:val="both"/>
        <w:rPr>
          <w:b/>
        </w:rPr>
      </w:pPr>
      <w:r w:rsidRPr="00DE0BD8">
        <w:rPr>
          <w:b/>
        </w:rPr>
        <w:br w:type="page"/>
      </w:r>
    </w:p>
    <w:p w:rsidR="00346E57" w:rsidRPr="00DE0BD8" w:rsidRDefault="00346E57" w:rsidP="00D946AE">
      <w:pPr>
        <w:jc w:val="both"/>
        <w:rPr>
          <w:b/>
        </w:rPr>
      </w:pPr>
      <w:r w:rsidRPr="00DE0BD8">
        <w:rPr>
          <w:b/>
        </w:rPr>
        <w:lastRenderedPageBreak/>
        <w:t>Requirements</w:t>
      </w:r>
    </w:p>
    <w:p w:rsidR="00346E57" w:rsidRPr="00DE0BD8" w:rsidRDefault="00346E57" w:rsidP="00D946AE">
      <w:pPr>
        <w:pStyle w:val="ListParagraph"/>
        <w:numPr>
          <w:ilvl w:val="0"/>
          <w:numId w:val="6"/>
        </w:numPr>
        <w:jc w:val="both"/>
      </w:pPr>
      <w:r w:rsidRPr="00DE0BD8">
        <w:t>Attention to detail</w:t>
      </w:r>
    </w:p>
    <w:p w:rsidR="00346E57" w:rsidRPr="00DE0BD8" w:rsidRDefault="00346E57" w:rsidP="00D946AE">
      <w:pPr>
        <w:pStyle w:val="ListParagraph"/>
        <w:numPr>
          <w:ilvl w:val="0"/>
          <w:numId w:val="6"/>
        </w:numPr>
        <w:jc w:val="both"/>
      </w:pPr>
      <w:r w:rsidRPr="00DE0BD8">
        <w:t>Good excel skills</w:t>
      </w:r>
    </w:p>
    <w:p w:rsidR="00346E57" w:rsidRPr="00DE0BD8" w:rsidRDefault="00346E57" w:rsidP="00D946AE">
      <w:pPr>
        <w:pStyle w:val="ListParagraph"/>
        <w:numPr>
          <w:ilvl w:val="0"/>
          <w:numId w:val="6"/>
        </w:numPr>
        <w:jc w:val="both"/>
      </w:pPr>
      <w:r w:rsidRPr="00DE0BD8">
        <w:t>Ability to prioritise and multitask in a fast-paced environment</w:t>
      </w:r>
    </w:p>
    <w:p w:rsidR="00346E57" w:rsidRPr="00DE0BD8" w:rsidRDefault="00346E57" w:rsidP="00D946AE">
      <w:pPr>
        <w:pStyle w:val="ListParagraph"/>
        <w:numPr>
          <w:ilvl w:val="0"/>
          <w:numId w:val="6"/>
        </w:numPr>
        <w:jc w:val="both"/>
      </w:pPr>
      <w:r w:rsidRPr="00DE0BD8">
        <w:t>Good interpersonal skills</w:t>
      </w:r>
    </w:p>
    <w:p w:rsidR="00346E57" w:rsidRPr="00DE0BD8" w:rsidRDefault="00346E57" w:rsidP="00D946AE">
      <w:pPr>
        <w:pStyle w:val="ListParagraph"/>
        <w:numPr>
          <w:ilvl w:val="0"/>
          <w:numId w:val="6"/>
        </w:numPr>
        <w:jc w:val="both"/>
      </w:pPr>
      <w:r w:rsidRPr="00DE0BD8">
        <w:t>Can-do attitude</w:t>
      </w:r>
    </w:p>
    <w:p w:rsidR="00346E57" w:rsidRPr="00DE0BD8" w:rsidRDefault="00346E57" w:rsidP="00D946AE">
      <w:pPr>
        <w:pStyle w:val="ListParagraph"/>
        <w:numPr>
          <w:ilvl w:val="0"/>
          <w:numId w:val="6"/>
        </w:numPr>
        <w:jc w:val="both"/>
      </w:pPr>
      <w:r w:rsidRPr="00DE0BD8">
        <w:t>Knowledge of bookkeeping is good but not essential</w:t>
      </w:r>
    </w:p>
    <w:p w:rsidR="00BB74D2" w:rsidRPr="00DE0BD8" w:rsidRDefault="00BB74D2" w:rsidP="00D946AE">
      <w:pPr>
        <w:spacing w:after="0"/>
        <w:jc w:val="both"/>
        <w:rPr>
          <w:b/>
          <w:sz w:val="20"/>
          <w:szCs w:val="20"/>
        </w:rPr>
      </w:pPr>
    </w:p>
    <w:p w:rsidR="005767D7" w:rsidRPr="00DE0BD8" w:rsidRDefault="005767D7" w:rsidP="00D946AE">
      <w:pPr>
        <w:jc w:val="both"/>
        <w:rPr>
          <w:b/>
        </w:rPr>
      </w:pPr>
      <w:r w:rsidRPr="00DE0BD8">
        <w:rPr>
          <w:b/>
        </w:rPr>
        <w:t>Terms and Conditions</w:t>
      </w:r>
    </w:p>
    <w:p w:rsidR="005767D7" w:rsidRPr="00DE0BD8" w:rsidRDefault="005767D7" w:rsidP="00D946AE">
      <w:pPr>
        <w:pStyle w:val="ListParagraph"/>
        <w:numPr>
          <w:ilvl w:val="0"/>
          <w:numId w:val="6"/>
        </w:numPr>
        <w:jc w:val="both"/>
      </w:pPr>
      <w:r w:rsidRPr="00DE0BD8">
        <w:t>Salary: £</w:t>
      </w:r>
      <w:r w:rsidR="00DE0BD8" w:rsidRPr="00DE0BD8">
        <w:t>21,000</w:t>
      </w:r>
      <w:r w:rsidRPr="00DE0BD8">
        <w:t>-</w:t>
      </w:r>
      <w:r w:rsidR="00393A5C" w:rsidRPr="00DE0BD8">
        <w:t>£2</w:t>
      </w:r>
      <w:r w:rsidR="00DE0BD8" w:rsidRPr="00DE0BD8">
        <w:t>4,000</w:t>
      </w:r>
      <w:r w:rsidR="00393A5C" w:rsidRPr="00DE0BD8">
        <w:t xml:space="preserve"> per annum</w:t>
      </w:r>
      <w:r w:rsidRPr="00DE0BD8">
        <w:t xml:space="preserve"> dependent on experience</w:t>
      </w:r>
    </w:p>
    <w:p w:rsidR="005767D7" w:rsidRPr="00DE0BD8" w:rsidRDefault="00D35206" w:rsidP="00D946AE">
      <w:pPr>
        <w:pStyle w:val="ListParagraph"/>
        <w:numPr>
          <w:ilvl w:val="0"/>
          <w:numId w:val="6"/>
        </w:numPr>
        <w:jc w:val="both"/>
      </w:pPr>
      <w:r w:rsidRPr="00DE0BD8">
        <w:t>Hours: 40 hrs/week.</w:t>
      </w:r>
    </w:p>
    <w:p w:rsidR="005767D7" w:rsidRPr="00DE0BD8" w:rsidRDefault="005767D7" w:rsidP="00D946AE">
      <w:pPr>
        <w:pStyle w:val="ListParagraph"/>
        <w:numPr>
          <w:ilvl w:val="0"/>
          <w:numId w:val="6"/>
        </w:numPr>
        <w:jc w:val="both"/>
      </w:pPr>
      <w:r w:rsidRPr="00DE0BD8">
        <w:t>Holidays: 28 days annual leave, including public holidays</w:t>
      </w:r>
    </w:p>
    <w:p w:rsidR="005767D7" w:rsidRPr="00DE0BD8" w:rsidRDefault="005767D7" w:rsidP="00D946AE">
      <w:pPr>
        <w:pStyle w:val="ListParagraph"/>
        <w:numPr>
          <w:ilvl w:val="0"/>
          <w:numId w:val="6"/>
        </w:numPr>
        <w:jc w:val="both"/>
      </w:pPr>
      <w:r w:rsidRPr="00DE0BD8">
        <w:t>Probation period: 3 months</w:t>
      </w:r>
    </w:p>
    <w:p w:rsidR="005767D7" w:rsidRPr="00DE0BD8" w:rsidRDefault="005767D7" w:rsidP="00D946AE">
      <w:pPr>
        <w:pStyle w:val="ListParagraph"/>
        <w:numPr>
          <w:ilvl w:val="0"/>
          <w:numId w:val="6"/>
        </w:numPr>
        <w:jc w:val="both"/>
      </w:pPr>
      <w:r w:rsidRPr="00DE0BD8">
        <w:t>Access: Arcola is wheelchair accessible throughout</w:t>
      </w:r>
    </w:p>
    <w:p w:rsidR="005767D7" w:rsidRPr="00DE0BD8" w:rsidRDefault="005767D7" w:rsidP="00D946AE">
      <w:pPr>
        <w:pStyle w:val="ListParagraph"/>
        <w:numPr>
          <w:ilvl w:val="0"/>
          <w:numId w:val="6"/>
        </w:numPr>
        <w:jc w:val="both"/>
      </w:pPr>
      <w:r w:rsidRPr="00DE0BD8">
        <w:t>Benefits: Free tickets to Arcola Theatre shows (subject to availability)</w:t>
      </w:r>
    </w:p>
    <w:p w:rsidR="005767D7" w:rsidRPr="00DE0BD8" w:rsidRDefault="005767D7" w:rsidP="00D946AE">
      <w:pPr>
        <w:pStyle w:val="ListParagraph"/>
        <w:numPr>
          <w:ilvl w:val="0"/>
          <w:numId w:val="6"/>
        </w:numPr>
        <w:jc w:val="both"/>
      </w:pPr>
      <w:r w:rsidRPr="00DE0BD8">
        <w:t>Arcola staff discount on food and drink in café/bar</w:t>
      </w:r>
    </w:p>
    <w:p w:rsidR="009F1033" w:rsidRPr="00DE0BD8" w:rsidRDefault="009F1033" w:rsidP="00D946AE">
      <w:pPr>
        <w:jc w:val="both"/>
      </w:pPr>
    </w:p>
    <w:p w:rsidR="0092321B" w:rsidRPr="00DE0BD8" w:rsidRDefault="009F1033" w:rsidP="0092321B">
      <w:pPr>
        <w:jc w:val="both"/>
        <w:rPr>
          <w:b/>
        </w:rPr>
      </w:pPr>
      <w:r w:rsidRPr="00DE0BD8">
        <w:rPr>
          <w:b/>
        </w:rPr>
        <w:t>Applications</w:t>
      </w:r>
    </w:p>
    <w:p w:rsidR="0092321B" w:rsidRPr="00DE0BD8" w:rsidRDefault="009F1033" w:rsidP="0092321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DE0BD8">
        <w:rPr>
          <w:rFonts w:cstheme="minorHAnsi"/>
        </w:rPr>
        <w:t xml:space="preserve">We will be reviewing applications on a weekly basis and will recruit when </w:t>
      </w:r>
      <w:r w:rsidR="00D35206" w:rsidRPr="00DE0BD8">
        <w:rPr>
          <w:rFonts w:cstheme="minorHAnsi"/>
        </w:rPr>
        <w:t>we have met the right candidate</w:t>
      </w:r>
      <w:r w:rsidRPr="00DE0BD8">
        <w:rPr>
          <w:rFonts w:cstheme="minorHAnsi"/>
        </w:rPr>
        <w:t xml:space="preserve">. </w:t>
      </w:r>
    </w:p>
    <w:p w:rsidR="0092321B" w:rsidRPr="00DE0BD8" w:rsidRDefault="009F1033" w:rsidP="0092321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DE0BD8">
        <w:rPr>
          <w:rFonts w:cstheme="minorHAnsi"/>
        </w:rPr>
        <w:t xml:space="preserve">To apply for the posts please complete the application form (please do not send CVs) and equal opportunities form found at </w:t>
      </w:r>
      <w:hyperlink r:id="rId9" w:history="1">
        <w:r w:rsidR="0092321B" w:rsidRPr="00DE0BD8">
          <w:rPr>
            <w:rStyle w:val="Hyperlink"/>
            <w:rFonts w:cstheme="minorHAnsi"/>
          </w:rPr>
          <w:t>https://www.arcolatheatre.com/category/vacancies/</w:t>
        </w:r>
      </w:hyperlink>
      <w:r w:rsidRPr="00DE0BD8">
        <w:rPr>
          <w:rFonts w:cstheme="minorHAnsi"/>
        </w:rPr>
        <w:t xml:space="preserve"> and return to </w:t>
      </w:r>
      <w:hyperlink r:id="rId10" w:history="1">
        <w:r w:rsidR="0092321B" w:rsidRPr="00DE0BD8">
          <w:rPr>
            <w:rStyle w:val="Hyperlink"/>
            <w:rFonts w:cstheme="minorHAnsi"/>
          </w:rPr>
          <w:t>jobs@arcolatheatre.com</w:t>
        </w:r>
      </w:hyperlink>
      <w:r w:rsidRPr="00DE0BD8">
        <w:rPr>
          <w:rFonts w:cstheme="minorHAnsi"/>
        </w:rPr>
        <w:t xml:space="preserve"> </w:t>
      </w:r>
    </w:p>
    <w:p w:rsidR="0092321B" w:rsidRPr="00DE0BD8" w:rsidRDefault="0092321B" w:rsidP="0092321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DE0BD8">
        <w:rPr>
          <w:rFonts w:cstheme="minorHAnsi"/>
        </w:rPr>
        <w:t>Please feel free to send the Equal Opportunities form separately from your application form.</w:t>
      </w:r>
    </w:p>
    <w:p w:rsidR="0092321B" w:rsidRPr="00DE0BD8" w:rsidRDefault="0092321B" w:rsidP="00D946A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DE0BD8">
        <w:rPr>
          <w:rFonts w:cstheme="minorHAnsi"/>
        </w:rPr>
        <w:t>Please note that we can only accept applications from people who have a work permit for the UK.</w:t>
      </w:r>
    </w:p>
    <w:sectPr w:rsidR="0092321B" w:rsidRPr="00DE0BD8" w:rsidSect="00A57BEB">
      <w:type w:val="continuous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2C" w:rsidRPr="0081300D" w:rsidRDefault="00805D2C" w:rsidP="0081300D">
      <w:pPr>
        <w:spacing w:after="0" w:line="240" w:lineRule="auto"/>
      </w:pPr>
      <w:r>
        <w:separator/>
      </w:r>
    </w:p>
  </w:endnote>
  <w:endnote w:type="continuationSeparator" w:id="0">
    <w:p w:rsidR="00805D2C" w:rsidRPr="0081300D" w:rsidRDefault="00805D2C" w:rsidP="0081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E4" w:rsidRPr="00DA6111" w:rsidRDefault="008B5456">
    <w:pPr>
      <w:pStyle w:val="Footer"/>
      <w:rPr>
        <w:sz w:val="16"/>
        <w:szCs w:val="16"/>
      </w:rPr>
    </w:pPr>
    <w:r>
      <w:rPr>
        <w:sz w:val="16"/>
        <w:szCs w:val="16"/>
      </w:rPr>
      <w:t xml:space="preserve">Arcola Energy Limited </w:t>
    </w:r>
    <w:r w:rsidR="00DA6111" w:rsidRPr="00DA6111">
      <w:rPr>
        <w:sz w:val="16"/>
        <w:szCs w:val="16"/>
      </w:rPr>
      <w:t>- Company number 07257863</w:t>
    </w:r>
  </w:p>
  <w:p w:rsidR="000D03E4" w:rsidRDefault="008B5456" w:rsidP="000D03E4">
    <w:pPr>
      <w:pStyle w:val="Footer"/>
      <w:rPr>
        <w:sz w:val="16"/>
        <w:szCs w:val="16"/>
      </w:rPr>
    </w:pPr>
    <w:r>
      <w:rPr>
        <w:sz w:val="16"/>
        <w:szCs w:val="16"/>
      </w:rPr>
      <w:t xml:space="preserve">Arcola Theatre Production Company Limited </w:t>
    </w:r>
    <w:r w:rsidR="00DA6111" w:rsidRPr="00DA6111">
      <w:rPr>
        <w:sz w:val="16"/>
        <w:szCs w:val="16"/>
      </w:rPr>
      <w:t>- Company number 5242988, Charity number 1108613</w:t>
    </w:r>
  </w:p>
  <w:p w:rsidR="000D03E4" w:rsidRPr="000D03E4" w:rsidRDefault="001664A7" w:rsidP="00BE2E7D">
    <w:pPr>
      <w:pStyle w:val="Footer"/>
      <w:rPr>
        <w:sz w:val="16"/>
        <w:szCs w:val="16"/>
      </w:rPr>
    </w:pPr>
    <w:r w:rsidRPr="001664A7">
      <w:rPr>
        <w:sz w:val="16"/>
        <w:szCs w:val="16"/>
      </w:rPr>
      <w:t>Arcola Theatre Limited, Company Number 04078239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2C" w:rsidRPr="0081300D" w:rsidRDefault="00805D2C" w:rsidP="0081300D">
      <w:pPr>
        <w:spacing w:after="0" w:line="240" w:lineRule="auto"/>
      </w:pPr>
      <w:r>
        <w:separator/>
      </w:r>
    </w:p>
  </w:footnote>
  <w:footnote w:type="continuationSeparator" w:id="0">
    <w:p w:rsidR="00805D2C" w:rsidRPr="0081300D" w:rsidRDefault="00805D2C" w:rsidP="0081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CB" w:rsidRDefault="00001BCB" w:rsidP="00EE6DEE">
    <w:pPr>
      <w:pStyle w:val="Header"/>
      <w:jc w:val="right"/>
    </w:pPr>
    <w:r>
      <w:rPr>
        <w:noProof/>
        <w:sz w:val="20"/>
        <w:lang w:val="en-GB" w:eastAsia="en-GB"/>
      </w:rPr>
      <w:drawing>
        <wp:inline distT="0" distB="0" distL="0" distR="0" wp14:anchorId="06844066" wp14:editId="1AA746E0">
          <wp:extent cx="389614" cy="626089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cola Energy Original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4" cy="66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2E2" w:rsidRPr="004E32E2">
      <w:rPr>
        <w:noProof/>
        <w:lang w:val="en-GB" w:eastAsia="en-GB"/>
      </w:rPr>
      <w:drawing>
        <wp:inline distT="0" distB="0" distL="0" distR="0" wp14:anchorId="0E38AFBF" wp14:editId="2FBADAA0">
          <wp:extent cx="491053" cy="622888"/>
          <wp:effectExtent l="0" t="0" r="4445" b="6350"/>
          <wp:docPr id="12" name="Picture 12" descr="C:\Users\Jermu\Downloads\Copy of Arco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rmu\Downloads\Copy of Arcol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71" cy="63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12F"/>
    <w:multiLevelType w:val="hybridMultilevel"/>
    <w:tmpl w:val="3EC0C490"/>
    <w:lvl w:ilvl="0" w:tplc="3B26AB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75A"/>
    <w:multiLevelType w:val="hybridMultilevel"/>
    <w:tmpl w:val="A80410AC"/>
    <w:lvl w:ilvl="0" w:tplc="3B26AB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B09"/>
    <w:multiLevelType w:val="hybridMultilevel"/>
    <w:tmpl w:val="DD800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244C"/>
    <w:multiLevelType w:val="hybridMultilevel"/>
    <w:tmpl w:val="57FCBB62"/>
    <w:lvl w:ilvl="0" w:tplc="3B26AB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069B"/>
    <w:multiLevelType w:val="hybridMultilevel"/>
    <w:tmpl w:val="B914AE94"/>
    <w:lvl w:ilvl="0" w:tplc="A43C0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58F9"/>
    <w:multiLevelType w:val="hybridMultilevel"/>
    <w:tmpl w:val="1AD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7630"/>
    <w:multiLevelType w:val="hybridMultilevel"/>
    <w:tmpl w:val="98243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09"/>
    <w:rsid w:val="00001BCB"/>
    <w:rsid w:val="00013C53"/>
    <w:rsid w:val="000702C5"/>
    <w:rsid w:val="000716A4"/>
    <w:rsid w:val="000C1670"/>
    <w:rsid w:val="000D03E4"/>
    <w:rsid w:val="000E7EB2"/>
    <w:rsid w:val="000F6CEB"/>
    <w:rsid w:val="00130A8D"/>
    <w:rsid w:val="001664A7"/>
    <w:rsid w:val="00173CF8"/>
    <w:rsid w:val="001A06A7"/>
    <w:rsid w:val="001C1A38"/>
    <w:rsid w:val="00205FC0"/>
    <w:rsid w:val="00216CE1"/>
    <w:rsid w:val="00230C00"/>
    <w:rsid w:val="002334B4"/>
    <w:rsid w:val="0023674B"/>
    <w:rsid w:val="0024417F"/>
    <w:rsid w:val="002623C8"/>
    <w:rsid w:val="00285AA5"/>
    <w:rsid w:val="00290609"/>
    <w:rsid w:val="002A24D8"/>
    <w:rsid w:val="002A2C78"/>
    <w:rsid w:val="002A7A98"/>
    <w:rsid w:val="002C1234"/>
    <w:rsid w:val="002C1E9F"/>
    <w:rsid w:val="002D109C"/>
    <w:rsid w:val="002F49AC"/>
    <w:rsid w:val="003236BB"/>
    <w:rsid w:val="00342DD3"/>
    <w:rsid w:val="00346E57"/>
    <w:rsid w:val="00351932"/>
    <w:rsid w:val="00357533"/>
    <w:rsid w:val="00376709"/>
    <w:rsid w:val="00393A5C"/>
    <w:rsid w:val="00396856"/>
    <w:rsid w:val="003E0D74"/>
    <w:rsid w:val="003E5DA1"/>
    <w:rsid w:val="003F090B"/>
    <w:rsid w:val="004033CD"/>
    <w:rsid w:val="00417ACD"/>
    <w:rsid w:val="004377D8"/>
    <w:rsid w:val="004606C5"/>
    <w:rsid w:val="00461550"/>
    <w:rsid w:val="00466334"/>
    <w:rsid w:val="0048092D"/>
    <w:rsid w:val="004849F7"/>
    <w:rsid w:val="00497456"/>
    <w:rsid w:val="004B1177"/>
    <w:rsid w:val="004E32E2"/>
    <w:rsid w:val="004F2385"/>
    <w:rsid w:val="004F63B5"/>
    <w:rsid w:val="00563129"/>
    <w:rsid w:val="00565B92"/>
    <w:rsid w:val="005767D7"/>
    <w:rsid w:val="00591CC7"/>
    <w:rsid w:val="005A1686"/>
    <w:rsid w:val="005B4628"/>
    <w:rsid w:val="005D7D23"/>
    <w:rsid w:val="005D7DF5"/>
    <w:rsid w:val="005E1657"/>
    <w:rsid w:val="006122D3"/>
    <w:rsid w:val="0063328F"/>
    <w:rsid w:val="00671318"/>
    <w:rsid w:val="006D4280"/>
    <w:rsid w:val="006E02EC"/>
    <w:rsid w:val="006E71A1"/>
    <w:rsid w:val="006E7BFA"/>
    <w:rsid w:val="007379B2"/>
    <w:rsid w:val="0074531F"/>
    <w:rsid w:val="00745E60"/>
    <w:rsid w:val="00752447"/>
    <w:rsid w:val="00781534"/>
    <w:rsid w:val="00790188"/>
    <w:rsid w:val="00790C86"/>
    <w:rsid w:val="00795D78"/>
    <w:rsid w:val="007B1AAA"/>
    <w:rsid w:val="007B1D3E"/>
    <w:rsid w:val="007B6B80"/>
    <w:rsid w:val="00805D2C"/>
    <w:rsid w:val="00811FE1"/>
    <w:rsid w:val="0081300D"/>
    <w:rsid w:val="00821F94"/>
    <w:rsid w:val="008453FB"/>
    <w:rsid w:val="008464DB"/>
    <w:rsid w:val="00883745"/>
    <w:rsid w:val="008A2D28"/>
    <w:rsid w:val="008A759A"/>
    <w:rsid w:val="008B2E39"/>
    <w:rsid w:val="008B5456"/>
    <w:rsid w:val="008C2AF0"/>
    <w:rsid w:val="008F7523"/>
    <w:rsid w:val="00902A26"/>
    <w:rsid w:val="0092321B"/>
    <w:rsid w:val="00924CB4"/>
    <w:rsid w:val="00935352"/>
    <w:rsid w:val="00946963"/>
    <w:rsid w:val="00950B68"/>
    <w:rsid w:val="00974B79"/>
    <w:rsid w:val="00980C51"/>
    <w:rsid w:val="00990F6F"/>
    <w:rsid w:val="009D44FE"/>
    <w:rsid w:val="009D6AC9"/>
    <w:rsid w:val="009E4D80"/>
    <w:rsid w:val="009F1033"/>
    <w:rsid w:val="009F5548"/>
    <w:rsid w:val="00A305B3"/>
    <w:rsid w:val="00A57BEB"/>
    <w:rsid w:val="00A75E74"/>
    <w:rsid w:val="00A76776"/>
    <w:rsid w:val="00AA02D0"/>
    <w:rsid w:val="00AB2DF6"/>
    <w:rsid w:val="00B0114F"/>
    <w:rsid w:val="00B21F18"/>
    <w:rsid w:val="00B34C46"/>
    <w:rsid w:val="00B46CA4"/>
    <w:rsid w:val="00B66AD0"/>
    <w:rsid w:val="00B81F6F"/>
    <w:rsid w:val="00B97CB0"/>
    <w:rsid w:val="00BB74D2"/>
    <w:rsid w:val="00BD348B"/>
    <w:rsid w:val="00BD7429"/>
    <w:rsid w:val="00BE2E7D"/>
    <w:rsid w:val="00BF4E42"/>
    <w:rsid w:val="00BF534E"/>
    <w:rsid w:val="00C50D69"/>
    <w:rsid w:val="00C72425"/>
    <w:rsid w:val="00C7501D"/>
    <w:rsid w:val="00C77EA5"/>
    <w:rsid w:val="00CB5450"/>
    <w:rsid w:val="00CD2655"/>
    <w:rsid w:val="00CE2A3C"/>
    <w:rsid w:val="00D01562"/>
    <w:rsid w:val="00D10D0B"/>
    <w:rsid w:val="00D3143D"/>
    <w:rsid w:val="00D35206"/>
    <w:rsid w:val="00D76E94"/>
    <w:rsid w:val="00D946AE"/>
    <w:rsid w:val="00DA6111"/>
    <w:rsid w:val="00DB7C28"/>
    <w:rsid w:val="00DC1768"/>
    <w:rsid w:val="00DE0BD8"/>
    <w:rsid w:val="00DE55D4"/>
    <w:rsid w:val="00DE618B"/>
    <w:rsid w:val="00DF35D9"/>
    <w:rsid w:val="00E4609C"/>
    <w:rsid w:val="00E766F8"/>
    <w:rsid w:val="00E77E8B"/>
    <w:rsid w:val="00EA2B65"/>
    <w:rsid w:val="00EA6319"/>
    <w:rsid w:val="00EB67A1"/>
    <w:rsid w:val="00EC05CA"/>
    <w:rsid w:val="00EE6DEE"/>
    <w:rsid w:val="00F07A0F"/>
    <w:rsid w:val="00F33993"/>
    <w:rsid w:val="00F45665"/>
    <w:rsid w:val="00F45DC5"/>
    <w:rsid w:val="00F64650"/>
    <w:rsid w:val="00F8346A"/>
    <w:rsid w:val="00FB3E0F"/>
    <w:rsid w:val="00FD353A"/>
    <w:rsid w:val="00FE0F12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EDF61"/>
  <w15:docId w15:val="{921376E7-BCC5-43CD-AA10-A7DF6FA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4650"/>
    <w:pPr>
      <w:spacing w:after="0" w:line="240" w:lineRule="auto"/>
    </w:pPr>
    <w:rPr>
      <w:rFonts w:asciiTheme="majorHAnsi" w:eastAsia="Times New Roman" w:hAnsiTheme="majorHAnsi" w:cs="Times New Roman"/>
      <w:sz w:val="24"/>
      <w:szCs w:val="20"/>
      <w:lang w:val="nl-NL" w:eastAsia="fi-FI"/>
    </w:rPr>
  </w:style>
  <w:style w:type="character" w:customStyle="1" w:styleId="HeaderChar">
    <w:name w:val="Header Char"/>
    <w:basedOn w:val="DefaultParagraphFont"/>
    <w:link w:val="Header"/>
    <w:rsid w:val="00F64650"/>
    <w:rPr>
      <w:rFonts w:asciiTheme="majorHAnsi" w:eastAsia="Times New Roman" w:hAnsiTheme="majorHAnsi" w:cs="Times New Roman"/>
      <w:sz w:val="24"/>
      <w:szCs w:val="20"/>
      <w:lang w:val="nl-NL" w:eastAsia="fi-FI"/>
    </w:rPr>
  </w:style>
  <w:style w:type="paragraph" w:styleId="Footer">
    <w:name w:val="footer"/>
    <w:basedOn w:val="Normal"/>
    <w:link w:val="FooterChar"/>
    <w:uiPriority w:val="99"/>
    <w:unhideWhenUsed/>
    <w:rsid w:val="00813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0D"/>
  </w:style>
  <w:style w:type="paragraph" w:styleId="ListParagraph">
    <w:name w:val="List Paragraph"/>
    <w:basedOn w:val="Normal"/>
    <w:uiPriority w:val="34"/>
    <w:qFormat/>
    <w:rsid w:val="00BF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1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6E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1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s@arcolathea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olatheatre.com/category/vacanc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Jermu Pulli</dc:creator>
  <cp:lastModifiedBy>Ben Todd</cp:lastModifiedBy>
  <cp:revision>2</cp:revision>
  <cp:lastPrinted>2017-04-18T15:52:00Z</cp:lastPrinted>
  <dcterms:created xsi:type="dcterms:W3CDTF">2019-01-16T12:19:00Z</dcterms:created>
  <dcterms:modified xsi:type="dcterms:W3CDTF">2019-01-16T12:19:00Z</dcterms:modified>
</cp:coreProperties>
</file>