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6D6E" w14:textId="77777777" w:rsidR="00956D50" w:rsidRDefault="00956D50" w:rsidP="00A1443E">
      <w:pPr>
        <w:jc w:val="right"/>
        <w:rPr>
          <w:rFonts w:ascii="Calibri" w:eastAsia="Calibri" w:hAnsi="Calibri" w:cs="Calibri"/>
          <w:sz w:val="22"/>
          <w:szCs w:val="22"/>
        </w:rPr>
      </w:pPr>
      <w:bookmarkStart w:id="0" w:name="_GoBack"/>
      <w:bookmarkEnd w:id="0"/>
    </w:p>
    <w:p w14:paraId="782206C6" w14:textId="77777777" w:rsidR="00956D50" w:rsidRPr="00E603F6" w:rsidRDefault="00A1443E" w:rsidP="00A1443E">
      <w:pPr>
        <w:jc w:val="right"/>
        <w:rPr>
          <w:rFonts w:ascii="Calibri" w:eastAsia="Calibri" w:hAnsi="Calibri" w:cs="Calibri"/>
          <w:sz w:val="22"/>
          <w:szCs w:val="22"/>
        </w:rPr>
      </w:pPr>
      <w:r w:rsidRPr="00E603F6">
        <w:rPr>
          <w:rFonts w:ascii="Calibri" w:eastAsia="Calibri" w:hAnsi="Calibri" w:cs="Calibri"/>
          <w:noProof/>
          <w:sz w:val="22"/>
          <w:szCs w:val="22"/>
          <w:lang w:val="en-US" w:eastAsia="en-US"/>
        </w:rPr>
        <w:drawing>
          <wp:inline distT="0" distB="0" distL="114300" distR="114300" wp14:anchorId="795E35E6" wp14:editId="2E46BFF4">
            <wp:extent cx="681355" cy="1128712"/>
            <wp:effectExtent l="0" t="0" r="444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4324" cy="1133630"/>
                    </a:xfrm>
                    <a:prstGeom prst="rect">
                      <a:avLst/>
                    </a:prstGeom>
                    <a:ln/>
                  </pic:spPr>
                </pic:pic>
              </a:graphicData>
            </a:graphic>
          </wp:inline>
        </w:drawing>
      </w:r>
    </w:p>
    <w:p w14:paraId="4C6AD6D6" w14:textId="6A865848" w:rsidR="00956D50" w:rsidRPr="00E603F6" w:rsidRDefault="001026CC" w:rsidP="00A1443E">
      <w:pPr>
        <w:jc w:val="both"/>
        <w:rPr>
          <w:rFonts w:ascii="Calibri" w:eastAsia="Calibri" w:hAnsi="Calibri" w:cs="Calibri"/>
          <w:b/>
          <w:sz w:val="22"/>
          <w:szCs w:val="22"/>
        </w:rPr>
      </w:pPr>
      <w:r>
        <w:rPr>
          <w:rFonts w:ascii="Calibri" w:eastAsia="Calibri" w:hAnsi="Calibri" w:cs="Calibri"/>
          <w:sz w:val="22"/>
          <w:szCs w:val="22"/>
        </w:rPr>
        <w:t>March</w:t>
      </w:r>
      <w:r w:rsidR="00665001" w:rsidRPr="00E603F6">
        <w:rPr>
          <w:rFonts w:ascii="Calibri" w:eastAsia="Calibri" w:hAnsi="Calibri" w:cs="Calibri"/>
          <w:sz w:val="22"/>
          <w:szCs w:val="22"/>
        </w:rPr>
        <w:t xml:space="preserve"> </w:t>
      </w:r>
      <w:r w:rsidR="00A1443E" w:rsidRPr="00E603F6">
        <w:rPr>
          <w:rFonts w:ascii="Calibri" w:eastAsia="Calibri" w:hAnsi="Calibri" w:cs="Calibri"/>
          <w:sz w:val="22"/>
          <w:szCs w:val="22"/>
        </w:rPr>
        <w:t>201</w:t>
      </w:r>
      <w:r w:rsidR="007E2B6F">
        <w:rPr>
          <w:rFonts w:ascii="Calibri" w:eastAsia="Calibri" w:hAnsi="Calibri" w:cs="Calibri"/>
          <w:sz w:val="22"/>
          <w:szCs w:val="22"/>
        </w:rPr>
        <w:t>9</w:t>
      </w:r>
    </w:p>
    <w:p w14:paraId="39C0A1CA" w14:textId="77777777" w:rsidR="00956D50" w:rsidRPr="00E603F6" w:rsidRDefault="00956D50" w:rsidP="00A1443E">
      <w:pPr>
        <w:jc w:val="both"/>
        <w:rPr>
          <w:rFonts w:ascii="Calibri" w:eastAsia="Calibri" w:hAnsi="Calibri" w:cs="Calibri"/>
          <w:b/>
          <w:sz w:val="22"/>
          <w:szCs w:val="22"/>
        </w:rPr>
      </w:pPr>
    </w:p>
    <w:p w14:paraId="2E0B9841" w14:textId="77777777" w:rsidR="00956D50" w:rsidRPr="00E603F6" w:rsidRDefault="00956D50" w:rsidP="00A1443E">
      <w:pPr>
        <w:jc w:val="both"/>
        <w:rPr>
          <w:rFonts w:ascii="Calibri" w:eastAsia="Calibri" w:hAnsi="Calibri" w:cs="Calibri"/>
          <w:b/>
          <w:sz w:val="22"/>
          <w:szCs w:val="22"/>
        </w:rPr>
      </w:pPr>
    </w:p>
    <w:p w14:paraId="0DDCAF3D" w14:textId="77777777" w:rsidR="00956D50" w:rsidRPr="00E603F6" w:rsidRDefault="00A1443E" w:rsidP="00A1443E">
      <w:pPr>
        <w:jc w:val="both"/>
        <w:rPr>
          <w:rFonts w:ascii="Calibri" w:eastAsia="Calibri" w:hAnsi="Calibri" w:cs="Calibri"/>
          <w:b/>
          <w:sz w:val="22"/>
          <w:szCs w:val="22"/>
        </w:rPr>
      </w:pPr>
      <w:r w:rsidRPr="00E603F6">
        <w:rPr>
          <w:rFonts w:ascii="Calibri" w:eastAsia="Calibri" w:hAnsi="Calibri" w:cs="Calibri"/>
          <w:b/>
          <w:sz w:val="22"/>
          <w:szCs w:val="22"/>
        </w:rPr>
        <w:t>Application Pack for the post of Bar Manager</w:t>
      </w:r>
    </w:p>
    <w:p w14:paraId="663B5E6C" w14:textId="77777777" w:rsidR="00956D50" w:rsidRPr="00E603F6" w:rsidRDefault="00956D50" w:rsidP="00A1443E">
      <w:pPr>
        <w:jc w:val="both"/>
        <w:rPr>
          <w:rFonts w:ascii="Calibri" w:eastAsia="Calibri" w:hAnsi="Calibri" w:cs="Calibri"/>
          <w:b/>
          <w:sz w:val="22"/>
          <w:szCs w:val="22"/>
        </w:rPr>
      </w:pPr>
    </w:p>
    <w:p w14:paraId="0EA235F8" w14:textId="77777777" w:rsidR="00956D50" w:rsidRPr="00E603F6" w:rsidRDefault="00A1443E" w:rsidP="00A1443E">
      <w:pPr>
        <w:jc w:val="both"/>
        <w:rPr>
          <w:rFonts w:ascii="Calibri" w:eastAsia="Calibri" w:hAnsi="Calibri" w:cs="Calibri"/>
          <w:sz w:val="22"/>
          <w:szCs w:val="22"/>
        </w:rPr>
      </w:pPr>
      <w:r w:rsidRPr="00E603F6">
        <w:rPr>
          <w:rFonts w:ascii="Calibri" w:eastAsia="Calibri" w:hAnsi="Calibri" w:cs="Calibri"/>
          <w:sz w:val="22"/>
          <w:szCs w:val="22"/>
        </w:rPr>
        <w:t xml:space="preserve">Thank you for requesting information about this role at Arcola Theatre. </w:t>
      </w:r>
    </w:p>
    <w:p w14:paraId="7FFD31AC" w14:textId="77777777" w:rsidR="00956D50" w:rsidRPr="00E603F6" w:rsidRDefault="00956D50" w:rsidP="00A1443E">
      <w:pPr>
        <w:jc w:val="both"/>
        <w:rPr>
          <w:rFonts w:ascii="Calibri" w:eastAsia="Calibri" w:hAnsi="Calibri" w:cs="Calibri"/>
          <w:sz w:val="22"/>
          <w:szCs w:val="22"/>
        </w:rPr>
      </w:pPr>
    </w:p>
    <w:p w14:paraId="2F6797BC" w14:textId="1DE6300F" w:rsidR="00956D50" w:rsidRPr="001026CC" w:rsidRDefault="00A1443E" w:rsidP="00A1443E">
      <w:pPr>
        <w:numPr>
          <w:ilvl w:val="0"/>
          <w:numId w:val="9"/>
        </w:numPr>
        <w:jc w:val="both"/>
        <w:rPr>
          <w:sz w:val="22"/>
          <w:szCs w:val="22"/>
        </w:rPr>
      </w:pPr>
      <w:r w:rsidRPr="00E603F6">
        <w:rPr>
          <w:rFonts w:ascii="Calibri" w:eastAsia="Calibri" w:hAnsi="Calibri" w:cs="Calibri"/>
          <w:sz w:val="22"/>
          <w:szCs w:val="22"/>
        </w:rPr>
        <w:t>In this pack, you will find the job description and person specification for this post.</w:t>
      </w:r>
    </w:p>
    <w:p w14:paraId="22CE6074" w14:textId="006CF72C" w:rsidR="001026CC" w:rsidRPr="001026CC" w:rsidRDefault="001026CC" w:rsidP="001026CC">
      <w:pPr>
        <w:numPr>
          <w:ilvl w:val="0"/>
          <w:numId w:val="9"/>
        </w:numPr>
        <w:jc w:val="both"/>
        <w:rPr>
          <w:rFonts w:ascii="Calibri" w:eastAsia="Calibri" w:hAnsi="Calibri" w:cs="Calibri"/>
          <w:sz w:val="22"/>
          <w:szCs w:val="22"/>
        </w:rPr>
      </w:pPr>
      <w:r w:rsidRPr="001026CC">
        <w:rPr>
          <w:rFonts w:ascii="Calibri" w:eastAsia="Calibri" w:hAnsi="Calibri" w:cs="Calibri"/>
          <w:sz w:val="22"/>
          <w:szCs w:val="22"/>
        </w:rPr>
        <w:t>We will be reviewing applications on a weekly basis and will recruit when we have met the right candidate.</w:t>
      </w:r>
    </w:p>
    <w:p w14:paraId="3434D1B4" w14:textId="77777777" w:rsidR="00956D50" w:rsidRPr="00E603F6" w:rsidRDefault="00A1443E" w:rsidP="00A1443E">
      <w:pPr>
        <w:numPr>
          <w:ilvl w:val="0"/>
          <w:numId w:val="9"/>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The Application Form and Equal Opportunities Forms can be found on our website.</w:t>
      </w:r>
    </w:p>
    <w:p w14:paraId="695DA807" w14:textId="77777777" w:rsidR="00956D50" w:rsidRPr="00E603F6" w:rsidRDefault="00A1443E" w:rsidP="00A1443E">
      <w:pPr>
        <w:numPr>
          <w:ilvl w:val="0"/>
          <w:numId w:val="9"/>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Return completed forms to: </w:t>
      </w:r>
      <w:hyperlink r:id="rId8">
        <w:r w:rsidRPr="00E603F6">
          <w:rPr>
            <w:rFonts w:ascii="Calibri" w:eastAsia="Calibri" w:hAnsi="Calibri" w:cs="Calibri"/>
            <w:color w:val="0000FF"/>
            <w:sz w:val="22"/>
            <w:szCs w:val="22"/>
            <w:u w:val="single"/>
          </w:rPr>
          <w:t>jobs@arcolatheatre.com</w:t>
        </w:r>
      </w:hyperlink>
      <w:r w:rsidRPr="00E603F6">
        <w:rPr>
          <w:rFonts w:ascii="Calibri" w:eastAsia="Calibri" w:hAnsi="Calibri" w:cs="Calibri"/>
          <w:color w:val="000000"/>
          <w:sz w:val="22"/>
          <w:szCs w:val="22"/>
        </w:rPr>
        <w:t xml:space="preserve"> (placing </w:t>
      </w:r>
      <w:r w:rsidRPr="00E603F6">
        <w:rPr>
          <w:rFonts w:ascii="Calibri" w:eastAsia="Calibri" w:hAnsi="Calibri" w:cs="Calibri"/>
          <w:b/>
          <w:color w:val="000000"/>
          <w:sz w:val="22"/>
          <w:szCs w:val="22"/>
        </w:rPr>
        <w:t>Bar Manager</w:t>
      </w:r>
      <w:r w:rsidRPr="00E603F6">
        <w:rPr>
          <w:rFonts w:ascii="Calibri" w:eastAsia="Calibri" w:hAnsi="Calibri" w:cs="Calibri"/>
          <w:color w:val="000000"/>
          <w:sz w:val="22"/>
          <w:szCs w:val="22"/>
        </w:rPr>
        <w:t xml:space="preserve"> in the subject line). </w:t>
      </w:r>
    </w:p>
    <w:p w14:paraId="4903F2E1" w14:textId="77777777" w:rsidR="00956D50" w:rsidRPr="00E603F6" w:rsidRDefault="00A1443E" w:rsidP="00A1443E">
      <w:pPr>
        <w:numPr>
          <w:ilvl w:val="0"/>
          <w:numId w:val="9"/>
        </w:numPr>
        <w:jc w:val="both"/>
        <w:rPr>
          <w:sz w:val="22"/>
          <w:szCs w:val="22"/>
        </w:rPr>
      </w:pPr>
      <w:r w:rsidRPr="00E603F6">
        <w:rPr>
          <w:rFonts w:ascii="Calibri" w:eastAsia="Calibri" w:hAnsi="Calibri" w:cs="Calibri"/>
          <w:sz w:val="22"/>
          <w:szCs w:val="22"/>
        </w:rPr>
        <w:t>Note that only applications submitted on the Arcola Application Form can be considered.</w:t>
      </w:r>
    </w:p>
    <w:p w14:paraId="37896F84" w14:textId="77777777" w:rsidR="00956D50" w:rsidRPr="00E603F6" w:rsidRDefault="00A1443E" w:rsidP="00A1443E">
      <w:pPr>
        <w:numPr>
          <w:ilvl w:val="0"/>
          <w:numId w:val="9"/>
        </w:numPr>
        <w:jc w:val="both"/>
        <w:rPr>
          <w:sz w:val="22"/>
          <w:szCs w:val="22"/>
        </w:rPr>
      </w:pPr>
      <w:r w:rsidRPr="00E603F6">
        <w:rPr>
          <w:rFonts w:ascii="Calibri" w:eastAsia="Calibri" w:hAnsi="Calibri" w:cs="Calibri"/>
          <w:sz w:val="22"/>
          <w:szCs w:val="22"/>
        </w:rPr>
        <w:t>Please feel free to send the Equal Opportunities form separately from your application form.</w:t>
      </w:r>
    </w:p>
    <w:p w14:paraId="2E87E343" w14:textId="17D8B6ED" w:rsidR="00956D50" w:rsidRPr="001026CC" w:rsidRDefault="00A1443E" w:rsidP="00A1443E">
      <w:pPr>
        <w:numPr>
          <w:ilvl w:val="0"/>
          <w:numId w:val="9"/>
        </w:numPr>
        <w:jc w:val="both"/>
        <w:rPr>
          <w:sz w:val="22"/>
          <w:szCs w:val="22"/>
        </w:rPr>
      </w:pPr>
      <w:r w:rsidRPr="00E603F6">
        <w:rPr>
          <w:rFonts w:ascii="Calibri" w:eastAsia="Calibri" w:hAnsi="Calibri" w:cs="Calibri"/>
          <w:sz w:val="22"/>
          <w:szCs w:val="22"/>
        </w:rPr>
        <w:t>Please note that we can only accept applications from people who have a work permit for the UK.</w:t>
      </w:r>
    </w:p>
    <w:p w14:paraId="2E263FAE" w14:textId="77777777" w:rsidR="00956D50" w:rsidRPr="00E603F6" w:rsidRDefault="00956D50" w:rsidP="00A1443E">
      <w:pPr>
        <w:jc w:val="both"/>
        <w:rPr>
          <w:rFonts w:ascii="Calibri" w:eastAsia="Calibri" w:hAnsi="Calibri" w:cs="Calibri"/>
          <w:sz w:val="22"/>
          <w:szCs w:val="22"/>
        </w:rPr>
      </w:pPr>
    </w:p>
    <w:p w14:paraId="0C65D4D9" w14:textId="77777777" w:rsidR="00956D50" w:rsidRPr="00E603F6" w:rsidRDefault="00A1443E" w:rsidP="00A1443E">
      <w:pPr>
        <w:jc w:val="both"/>
        <w:rPr>
          <w:rFonts w:ascii="Calibri" w:eastAsia="Calibri" w:hAnsi="Calibri" w:cs="Calibri"/>
          <w:color w:val="000000"/>
          <w:sz w:val="22"/>
          <w:szCs w:val="22"/>
        </w:rPr>
      </w:pPr>
      <w:r w:rsidRPr="00E603F6">
        <w:rPr>
          <w:rFonts w:ascii="Calibri" w:eastAsia="Calibri" w:hAnsi="Calibri" w:cs="Calibri"/>
          <w:color w:val="000000"/>
          <w:sz w:val="22"/>
          <w:szCs w:val="22"/>
        </w:rPr>
        <w:t xml:space="preserve">Unfortunately, due to limited resources, we will only respond to shortlisted applicants, so if you have not heard from us by the end of </w:t>
      </w:r>
      <w:r w:rsidRPr="00E603F6">
        <w:rPr>
          <w:rFonts w:ascii="Calibri" w:eastAsia="Calibri" w:hAnsi="Calibri" w:cs="Calibri"/>
          <w:sz w:val="22"/>
          <w:szCs w:val="22"/>
        </w:rPr>
        <w:t xml:space="preserve">June </w:t>
      </w:r>
      <w:r w:rsidRPr="00E603F6">
        <w:rPr>
          <w:rFonts w:ascii="Calibri" w:eastAsia="Calibri" w:hAnsi="Calibri" w:cs="Calibri"/>
          <w:color w:val="000000"/>
          <w:sz w:val="22"/>
          <w:szCs w:val="22"/>
        </w:rPr>
        <w:t>your applications will have been unsuccessful.</w:t>
      </w:r>
    </w:p>
    <w:p w14:paraId="39A34C1E" w14:textId="77777777" w:rsidR="00956D50" w:rsidRPr="00E603F6" w:rsidRDefault="00956D50" w:rsidP="00A1443E">
      <w:pPr>
        <w:jc w:val="both"/>
        <w:rPr>
          <w:rFonts w:ascii="Calibri" w:eastAsia="Calibri" w:hAnsi="Calibri" w:cs="Calibri"/>
          <w:color w:val="000000"/>
          <w:sz w:val="22"/>
          <w:szCs w:val="22"/>
        </w:rPr>
      </w:pPr>
    </w:p>
    <w:p w14:paraId="48ABF915" w14:textId="77777777" w:rsidR="00956D50" w:rsidRPr="00E603F6" w:rsidRDefault="00A1443E" w:rsidP="00A1443E">
      <w:pPr>
        <w:jc w:val="both"/>
        <w:rPr>
          <w:rFonts w:ascii="Calibri" w:eastAsia="Calibri" w:hAnsi="Calibri" w:cs="Calibri"/>
          <w:i/>
          <w:color w:val="000000"/>
          <w:sz w:val="22"/>
          <w:szCs w:val="22"/>
        </w:rPr>
      </w:pPr>
      <w:r w:rsidRPr="00E603F6">
        <w:rPr>
          <w:rFonts w:ascii="Calibri" w:eastAsia="Calibri" w:hAnsi="Calibri" w:cs="Calibri"/>
          <w:b/>
          <w:i/>
          <w:color w:val="000000"/>
          <w:sz w:val="22"/>
          <w:szCs w:val="22"/>
        </w:rPr>
        <w:t>Please note: This is not an entry level post, nor should it be considered by those whose primary focus is to work creatively within the theatre industry.</w:t>
      </w:r>
    </w:p>
    <w:p w14:paraId="087F80D6" w14:textId="77777777" w:rsidR="00956D50" w:rsidRPr="00E603F6" w:rsidRDefault="00956D50" w:rsidP="00A1443E">
      <w:pPr>
        <w:jc w:val="both"/>
        <w:rPr>
          <w:rFonts w:ascii="Calibri" w:eastAsia="Calibri" w:hAnsi="Calibri" w:cs="Calibri"/>
          <w:i/>
          <w:color w:val="000000"/>
          <w:sz w:val="22"/>
          <w:szCs w:val="22"/>
        </w:rPr>
      </w:pPr>
    </w:p>
    <w:p w14:paraId="1E7E3BEE" w14:textId="77777777" w:rsidR="00956D50" w:rsidRPr="00E603F6" w:rsidRDefault="00A1443E" w:rsidP="00A1443E">
      <w:pPr>
        <w:jc w:val="both"/>
        <w:rPr>
          <w:rFonts w:ascii="Calibri" w:eastAsia="Calibri" w:hAnsi="Calibri" w:cs="Calibri"/>
          <w:i/>
          <w:color w:val="000000"/>
          <w:sz w:val="22"/>
          <w:szCs w:val="22"/>
        </w:rPr>
      </w:pPr>
      <w:r w:rsidRPr="00E603F6">
        <w:rPr>
          <w:rFonts w:ascii="Calibri" w:eastAsia="Calibri" w:hAnsi="Calibri" w:cs="Calibri"/>
          <w:i/>
          <w:color w:val="000000"/>
          <w:sz w:val="22"/>
          <w:szCs w:val="22"/>
        </w:rPr>
        <w:t>Arcola is proud to offer opportunities to all of its employees to develop in a variety of different areas, but the focus of this post remains the commercial aspects of day-to-day bar management and long-term events planning / development. As such, experience of working within a theatre environment is not required for this post, although interest in the performing arts is desirable.</w:t>
      </w:r>
    </w:p>
    <w:p w14:paraId="6BCDD70D" w14:textId="77777777" w:rsidR="00956D50" w:rsidRPr="00E603F6" w:rsidRDefault="00956D50" w:rsidP="00A1443E">
      <w:pPr>
        <w:jc w:val="both"/>
        <w:rPr>
          <w:rFonts w:ascii="Calibri" w:eastAsia="Calibri" w:hAnsi="Calibri" w:cs="Calibri"/>
          <w:sz w:val="22"/>
          <w:szCs w:val="22"/>
        </w:rPr>
      </w:pPr>
    </w:p>
    <w:p w14:paraId="73E52B56" w14:textId="77777777" w:rsidR="00956D50" w:rsidRPr="00E603F6" w:rsidRDefault="00A1443E" w:rsidP="00A1443E">
      <w:pPr>
        <w:rPr>
          <w:rFonts w:ascii="Calibri" w:eastAsia="Calibri" w:hAnsi="Calibri" w:cs="Calibri"/>
          <w:b/>
          <w:sz w:val="22"/>
          <w:szCs w:val="22"/>
        </w:rPr>
      </w:pPr>
      <w:bookmarkStart w:id="1" w:name="_gjdgxs" w:colFirst="0" w:colLast="0"/>
      <w:bookmarkEnd w:id="1"/>
      <w:r w:rsidRPr="00E603F6">
        <w:br w:type="page"/>
      </w:r>
      <w:r w:rsidRPr="00E603F6">
        <w:rPr>
          <w:rFonts w:ascii="Calibri" w:eastAsia="Calibri" w:hAnsi="Calibri" w:cs="Calibri"/>
          <w:b/>
          <w:sz w:val="22"/>
          <w:szCs w:val="22"/>
        </w:rPr>
        <w:lastRenderedPageBreak/>
        <w:t>Job description - Bar Manager</w:t>
      </w:r>
    </w:p>
    <w:p w14:paraId="39BC87C4" w14:textId="77777777" w:rsidR="00956D50" w:rsidRPr="00E603F6" w:rsidRDefault="00956D50" w:rsidP="00A1443E">
      <w:pPr>
        <w:jc w:val="both"/>
        <w:rPr>
          <w:rFonts w:ascii="Calibri" w:eastAsia="Calibri" w:hAnsi="Calibri" w:cs="Calibri"/>
          <w:sz w:val="22"/>
          <w:szCs w:val="22"/>
        </w:rPr>
      </w:pPr>
    </w:p>
    <w:p w14:paraId="10B1380F" w14:textId="77777777" w:rsidR="00956D50" w:rsidRPr="00E603F6" w:rsidRDefault="00A1443E" w:rsidP="00A1443E">
      <w:pPr>
        <w:jc w:val="both"/>
        <w:rPr>
          <w:rFonts w:ascii="Calibri" w:eastAsia="Calibri" w:hAnsi="Calibri" w:cs="Calibri"/>
          <w:sz w:val="22"/>
          <w:szCs w:val="22"/>
        </w:rPr>
      </w:pPr>
      <w:r w:rsidRPr="00E603F6">
        <w:rPr>
          <w:rFonts w:ascii="Calibri" w:eastAsia="Calibri" w:hAnsi="Calibri" w:cs="Calibri"/>
          <w:sz w:val="22"/>
          <w:szCs w:val="22"/>
        </w:rPr>
        <w:t>Working Hours:</w:t>
      </w:r>
      <w:r w:rsidRPr="00E603F6">
        <w:rPr>
          <w:rFonts w:ascii="Calibri" w:eastAsia="Calibri" w:hAnsi="Calibri" w:cs="Calibri"/>
          <w:sz w:val="22"/>
          <w:szCs w:val="22"/>
        </w:rPr>
        <w:tab/>
      </w:r>
      <w:r w:rsidRPr="00E603F6">
        <w:rPr>
          <w:rFonts w:ascii="Calibri" w:eastAsia="Calibri" w:hAnsi="Calibri" w:cs="Calibri"/>
          <w:sz w:val="22"/>
          <w:szCs w:val="22"/>
        </w:rPr>
        <w:tab/>
        <w:t>40 hours per week (shift based)</w:t>
      </w:r>
    </w:p>
    <w:p w14:paraId="79C0405B" w14:textId="77777777" w:rsidR="00956D50" w:rsidRPr="00E603F6" w:rsidRDefault="00A1443E" w:rsidP="00A1443E">
      <w:pPr>
        <w:jc w:val="both"/>
        <w:rPr>
          <w:rFonts w:ascii="Calibri" w:eastAsia="Calibri" w:hAnsi="Calibri" w:cs="Calibri"/>
          <w:sz w:val="22"/>
          <w:szCs w:val="22"/>
        </w:rPr>
      </w:pPr>
      <w:r w:rsidRPr="00E603F6">
        <w:rPr>
          <w:rFonts w:ascii="Calibri" w:eastAsia="Calibri" w:hAnsi="Calibri" w:cs="Calibri"/>
          <w:sz w:val="22"/>
          <w:szCs w:val="22"/>
        </w:rPr>
        <w:t>Salary:</w:t>
      </w:r>
      <w:r w:rsidRPr="00E603F6">
        <w:rPr>
          <w:rFonts w:ascii="Calibri" w:eastAsia="Calibri" w:hAnsi="Calibri" w:cs="Calibri"/>
          <w:sz w:val="22"/>
          <w:szCs w:val="22"/>
        </w:rPr>
        <w:tab/>
      </w:r>
      <w:r w:rsidRPr="00E603F6">
        <w:rPr>
          <w:rFonts w:ascii="Calibri" w:eastAsia="Calibri" w:hAnsi="Calibri" w:cs="Calibri"/>
          <w:sz w:val="22"/>
          <w:szCs w:val="22"/>
        </w:rPr>
        <w:tab/>
      </w:r>
      <w:r w:rsidRPr="00E603F6">
        <w:rPr>
          <w:rFonts w:ascii="Calibri" w:eastAsia="Calibri" w:hAnsi="Calibri" w:cs="Calibri"/>
          <w:sz w:val="22"/>
          <w:szCs w:val="22"/>
        </w:rPr>
        <w:tab/>
        <w:t>£25,000 - £27,000 (dependent upon experience)</w:t>
      </w:r>
    </w:p>
    <w:p w14:paraId="5F71EA01" w14:textId="77777777" w:rsidR="00956D50" w:rsidRPr="00E603F6" w:rsidRDefault="00A1443E" w:rsidP="00A1443E">
      <w:pPr>
        <w:jc w:val="both"/>
        <w:rPr>
          <w:rFonts w:ascii="Calibri" w:eastAsia="Calibri" w:hAnsi="Calibri" w:cs="Calibri"/>
          <w:sz w:val="22"/>
          <w:szCs w:val="22"/>
        </w:rPr>
      </w:pPr>
      <w:r w:rsidRPr="00E603F6">
        <w:rPr>
          <w:rFonts w:ascii="Calibri" w:eastAsia="Calibri" w:hAnsi="Calibri" w:cs="Calibri"/>
          <w:sz w:val="22"/>
          <w:szCs w:val="22"/>
        </w:rPr>
        <w:t>Reporting to:</w:t>
      </w:r>
      <w:r w:rsidRPr="00E603F6">
        <w:rPr>
          <w:rFonts w:ascii="Calibri" w:eastAsia="Calibri" w:hAnsi="Calibri" w:cs="Calibri"/>
          <w:sz w:val="22"/>
          <w:szCs w:val="22"/>
        </w:rPr>
        <w:tab/>
      </w:r>
      <w:r w:rsidRPr="00E603F6">
        <w:rPr>
          <w:rFonts w:ascii="Calibri" w:eastAsia="Calibri" w:hAnsi="Calibri" w:cs="Calibri"/>
          <w:sz w:val="22"/>
          <w:szCs w:val="22"/>
        </w:rPr>
        <w:tab/>
        <w:t>Executive Director / Executive Producer</w:t>
      </w:r>
    </w:p>
    <w:p w14:paraId="302B0773" w14:textId="77777777" w:rsidR="00956D50" w:rsidRPr="00E603F6" w:rsidRDefault="00A1443E" w:rsidP="00A1443E">
      <w:pPr>
        <w:jc w:val="both"/>
        <w:rPr>
          <w:rFonts w:ascii="Calibri" w:eastAsia="Calibri" w:hAnsi="Calibri" w:cs="Calibri"/>
          <w:sz w:val="22"/>
          <w:szCs w:val="22"/>
        </w:rPr>
      </w:pPr>
      <w:r w:rsidRPr="00E603F6">
        <w:rPr>
          <w:rFonts w:ascii="Calibri" w:eastAsia="Calibri" w:hAnsi="Calibri" w:cs="Calibri"/>
          <w:sz w:val="22"/>
          <w:szCs w:val="22"/>
        </w:rPr>
        <w:t xml:space="preserve">Responsible for: </w:t>
      </w:r>
      <w:r w:rsidRPr="00E603F6">
        <w:rPr>
          <w:rFonts w:ascii="Calibri" w:eastAsia="Calibri" w:hAnsi="Calibri" w:cs="Calibri"/>
          <w:sz w:val="22"/>
          <w:szCs w:val="22"/>
        </w:rPr>
        <w:tab/>
        <w:t>Assistant Bar Manager / Bar Supervisors / All Casual Bar Staff</w:t>
      </w:r>
    </w:p>
    <w:p w14:paraId="7DC98D82" w14:textId="77777777" w:rsidR="00956D50" w:rsidRPr="00E603F6" w:rsidRDefault="00956D50" w:rsidP="00A1443E">
      <w:pPr>
        <w:jc w:val="both"/>
        <w:rPr>
          <w:rFonts w:ascii="Calibri" w:eastAsia="Calibri" w:hAnsi="Calibri" w:cs="Calibri"/>
          <w:sz w:val="22"/>
          <w:szCs w:val="22"/>
        </w:rPr>
      </w:pPr>
    </w:p>
    <w:p w14:paraId="3846A00D" w14:textId="77777777" w:rsidR="00956D50" w:rsidRPr="00E603F6" w:rsidRDefault="00A1443E" w:rsidP="00A1443E">
      <w:pPr>
        <w:jc w:val="both"/>
        <w:rPr>
          <w:rFonts w:ascii="Calibri" w:eastAsia="Calibri" w:hAnsi="Calibri" w:cs="Calibri"/>
          <w:b/>
          <w:sz w:val="22"/>
          <w:szCs w:val="22"/>
        </w:rPr>
      </w:pPr>
      <w:r w:rsidRPr="00E603F6">
        <w:rPr>
          <w:rFonts w:ascii="Calibri" w:eastAsia="Calibri" w:hAnsi="Calibri" w:cs="Calibri"/>
          <w:b/>
          <w:sz w:val="22"/>
          <w:szCs w:val="22"/>
        </w:rPr>
        <w:t>About the Arcola Café/Bar</w:t>
      </w:r>
    </w:p>
    <w:p w14:paraId="0876D4E3" w14:textId="77777777" w:rsidR="00665001" w:rsidRPr="00E603F6" w:rsidRDefault="00665001" w:rsidP="00A1443E">
      <w:pPr>
        <w:jc w:val="both"/>
        <w:rPr>
          <w:rFonts w:ascii="Calibri" w:eastAsia="Calibri" w:hAnsi="Calibri" w:cs="Calibri"/>
          <w:sz w:val="22"/>
          <w:szCs w:val="22"/>
        </w:rPr>
      </w:pPr>
      <w:r w:rsidRPr="00E603F6">
        <w:rPr>
          <w:rFonts w:ascii="Calibri" w:eastAsia="Calibri" w:hAnsi="Calibri" w:cs="Calibri"/>
          <w:sz w:val="22"/>
          <w:szCs w:val="22"/>
        </w:rPr>
        <w:t xml:space="preserve">Arcola Bar is first and foremost a Theatre Bar, serving theatre audiences up to 7 days per week. The small bar is </w:t>
      </w:r>
      <w:r w:rsidR="006663C7" w:rsidRPr="00E603F6">
        <w:rPr>
          <w:rFonts w:ascii="Calibri" w:eastAsia="Calibri" w:hAnsi="Calibri" w:cs="Calibri"/>
          <w:sz w:val="22"/>
          <w:szCs w:val="22"/>
        </w:rPr>
        <w:t xml:space="preserve">co-located with </w:t>
      </w:r>
      <w:r w:rsidRPr="00E603F6">
        <w:rPr>
          <w:rFonts w:ascii="Calibri" w:eastAsia="Calibri" w:hAnsi="Calibri" w:cs="Calibri"/>
          <w:sz w:val="22"/>
          <w:szCs w:val="22"/>
        </w:rPr>
        <w:t>2 theatre spaces of 200 and 100 seats respectively, with the theatre foyer flowing in to the bar.</w:t>
      </w:r>
    </w:p>
    <w:p w14:paraId="51D1CADA" w14:textId="77777777" w:rsidR="00665001" w:rsidRPr="00E603F6" w:rsidRDefault="00665001" w:rsidP="00A1443E">
      <w:pPr>
        <w:jc w:val="both"/>
        <w:rPr>
          <w:rFonts w:ascii="Calibri" w:eastAsia="Calibri" w:hAnsi="Calibri" w:cs="Calibri"/>
          <w:sz w:val="22"/>
          <w:szCs w:val="22"/>
        </w:rPr>
      </w:pPr>
      <w:r w:rsidRPr="00E603F6">
        <w:rPr>
          <w:rFonts w:ascii="Calibri" w:eastAsia="Calibri" w:hAnsi="Calibri" w:cs="Calibri"/>
          <w:sz w:val="22"/>
          <w:szCs w:val="22"/>
        </w:rPr>
        <w:t xml:space="preserve">As well as serving theatre audiences, </w:t>
      </w:r>
      <w:r w:rsidR="00A1443E" w:rsidRPr="00E603F6">
        <w:rPr>
          <w:rFonts w:ascii="Calibri" w:eastAsia="Calibri" w:hAnsi="Calibri" w:cs="Calibri"/>
          <w:sz w:val="22"/>
          <w:szCs w:val="22"/>
        </w:rPr>
        <w:t>Arcola Bar</w:t>
      </w:r>
      <w:r w:rsidRPr="00E603F6">
        <w:rPr>
          <w:rFonts w:ascii="Calibri" w:eastAsia="Calibri" w:hAnsi="Calibri" w:cs="Calibri"/>
          <w:sz w:val="22"/>
          <w:szCs w:val="22"/>
        </w:rPr>
        <w:t xml:space="preserve"> has </w:t>
      </w:r>
      <w:r w:rsidR="00A1443E" w:rsidRPr="00E603F6">
        <w:rPr>
          <w:rFonts w:ascii="Calibri" w:eastAsia="Calibri" w:hAnsi="Calibri" w:cs="Calibri"/>
          <w:sz w:val="22"/>
          <w:szCs w:val="22"/>
        </w:rPr>
        <w:t xml:space="preserve">a </w:t>
      </w:r>
      <w:r w:rsidRPr="00E603F6">
        <w:rPr>
          <w:rFonts w:ascii="Calibri" w:eastAsia="Calibri" w:hAnsi="Calibri" w:cs="Calibri"/>
          <w:sz w:val="22"/>
          <w:szCs w:val="22"/>
        </w:rPr>
        <w:t xml:space="preserve">late-night </w:t>
      </w:r>
      <w:r w:rsidR="00A1443E" w:rsidRPr="00E603F6">
        <w:rPr>
          <w:rFonts w:ascii="Calibri" w:eastAsia="Calibri" w:hAnsi="Calibri" w:cs="Calibri"/>
          <w:sz w:val="22"/>
          <w:szCs w:val="22"/>
        </w:rPr>
        <w:t>programme of live music and late-night events</w:t>
      </w:r>
      <w:r w:rsidRPr="00E603F6">
        <w:rPr>
          <w:rFonts w:ascii="Calibri" w:eastAsia="Calibri" w:hAnsi="Calibri" w:cs="Calibri"/>
          <w:sz w:val="22"/>
          <w:szCs w:val="22"/>
        </w:rPr>
        <w:t xml:space="preserve">, fitted around the main theatre programme. </w:t>
      </w:r>
      <w:r w:rsidR="006663C7" w:rsidRPr="00E603F6">
        <w:rPr>
          <w:rFonts w:ascii="Calibri" w:eastAsia="Calibri" w:hAnsi="Calibri" w:cs="Calibri"/>
          <w:sz w:val="22"/>
          <w:szCs w:val="22"/>
        </w:rPr>
        <w:t>S</w:t>
      </w:r>
      <w:r w:rsidRPr="00E603F6">
        <w:rPr>
          <w:rFonts w:ascii="Calibri" w:eastAsia="Calibri" w:hAnsi="Calibri" w:cs="Calibri"/>
          <w:sz w:val="22"/>
          <w:szCs w:val="22"/>
        </w:rPr>
        <w:t>ee</w:t>
      </w:r>
      <w:r w:rsidR="006663C7" w:rsidRPr="00E603F6">
        <w:rPr>
          <w:rFonts w:ascii="Calibri" w:eastAsia="Calibri" w:hAnsi="Calibri" w:cs="Calibri"/>
          <w:sz w:val="22"/>
          <w:szCs w:val="22"/>
        </w:rPr>
        <w:t xml:space="preserve"> </w:t>
      </w:r>
      <w:hyperlink r:id="rId9" w:history="1">
        <w:r w:rsidR="006663C7" w:rsidRPr="00E603F6">
          <w:rPr>
            <w:rStyle w:val="Hyperlink"/>
            <w:rFonts w:ascii="Calibri" w:eastAsia="Calibri" w:hAnsi="Calibri" w:cs="Calibri"/>
            <w:sz w:val="22"/>
            <w:szCs w:val="22"/>
          </w:rPr>
          <w:t>https://www.arcolatheatre.com/bar/</w:t>
        </w:r>
      </w:hyperlink>
      <w:r w:rsidR="006663C7" w:rsidRPr="00E603F6">
        <w:rPr>
          <w:rFonts w:ascii="Calibri" w:eastAsia="Calibri" w:hAnsi="Calibri" w:cs="Calibri"/>
          <w:sz w:val="22"/>
          <w:szCs w:val="22"/>
        </w:rPr>
        <w:t xml:space="preserve"> </w:t>
      </w:r>
      <w:r w:rsidRPr="00E603F6">
        <w:rPr>
          <w:rFonts w:ascii="Calibri" w:eastAsia="Calibri" w:hAnsi="Calibri" w:cs="Calibri"/>
          <w:sz w:val="22"/>
          <w:szCs w:val="22"/>
        </w:rPr>
        <w:t xml:space="preserve"> for details of upcoming nights (these range from 5-piece swing jazz bands to Hip-Hop DJ’s). Special events such as press nights, and private hires are also to be catered for.</w:t>
      </w:r>
    </w:p>
    <w:p w14:paraId="785FE47C" w14:textId="77777777" w:rsidR="00665001" w:rsidRPr="00E603F6" w:rsidRDefault="00665001" w:rsidP="00A1443E">
      <w:pPr>
        <w:jc w:val="both"/>
        <w:rPr>
          <w:rFonts w:ascii="Calibri" w:eastAsia="Calibri" w:hAnsi="Calibri" w:cs="Calibri"/>
          <w:sz w:val="22"/>
          <w:szCs w:val="22"/>
        </w:rPr>
      </w:pPr>
      <w:r w:rsidRPr="00E603F6">
        <w:rPr>
          <w:rFonts w:ascii="Calibri" w:eastAsia="Calibri" w:hAnsi="Calibri" w:cs="Calibri"/>
          <w:sz w:val="22"/>
          <w:szCs w:val="22"/>
        </w:rPr>
        <w:t xml:space="preserve">The bar is an essential part of the Arcola experience and </w:t>
      </w:r>
      <w:r w:rsidR="006663C7" w:rsidRPr="00E603F6">
        <w:rPr>
          <w:rFonts w:ascii="Calibri" w:eastAsia="Calibri" w:hAnsi="Calibri" w:cs="Calibri"/>
          <w:sz w:val="22"/>
          <w:szCs w:val="22"/>
        </w:rPr>
        <w:t xml:space="preserve">is </w:t>
      </w:r>
      <w:r w:rsidRPr="00E603F6">
        <w:rPr>
          <w:rFonts w:ascii="Calibri" w:eastAsia="Calibri" w:hAnsi="Calibri" w:cs="Calibri"/>
          <w:sz w:val="22"/>
          <w:szCs w:val="22"/>
        </w:rPr>
        <w:t xml:space="preserve">a key income generator for the theatre. You will be working closely with the </w:t>
      </w:r>
      <w:r w:rsidRPr="00E603F6">
        <w:rPr>
          <w:rFonts w:ascii="Calibri" w:eastAsia="Calibri" w:hAnsi="Calibri" w:cs="Calibri"/>
          <w:i/>
          <w:sz w:val="22"/>
          <w:szCs w:val="22"/>
        </w:rPr>
        <w:t xml:space="preserve">Assistant Bar Manager </w:t>
      </w:r>
      <w:r w:rsidRPr="00E603F6">
        <w:rPr>
          <w:rFonts w:ascii="Calibri" w:eastAsia="Calibri" w:hAnsi="Calibri" w:cs="Calibri"/>
          <w:sz w:val="22"/>
          <w:szCs w:val="22"/>
        </w:rPr>
        <w:t xml:space="preserve">as well as the </w:t>
      </w:r>
      <w:r w:rsidRPr="00E603F6">
        <w:rPr>
          <w:rFonts w:ascii="Calibri" w:eastAsia="Calibri" w:hAnsi="Calibri" w:cs="Calibri"/>
          <w:i/>
          <w:sz w:val="22"/>
          <w:szCs w:val="22"/>
        </w:rPr>
        <w:t>Front of House and box office team</w:t>
      </w:r>
      <w:r w:rsidRPr="00E603F6">
        <w:rPr>
          <w:rFonts w:ascii="Calibri" w:eastAsia="Calibri" w:hAnsi="Calibri" w:cs="Calibri"/>
          <w:sz w:val="22"/>
          <w:szCs w:val="22"/>
        </w:rPr>
        <w:t xml:space="preserve">, ensuring that FOH and Bar/café work well together in offering excellent customer service and supporting each other’s functions. </w:t>
      </w:r>
    </w:p>
    <w:p w14:paraId="11CD5A57" w14:textId="77777777" w:rsidR="00956D50" w:rsidRPr="00E603F6" w:rsidRDefault="00956D50" w:rsidP="00A1443E">
      <w:pPr>
        <w:jc w:val="both"/>
        <w:rPr>
          <w:rFonts w:ascii="Calibri" w:eastAsia="Calibri" w:hAnsi="Calibri" w:cs="Calibri"/>
          <w:b/>
          <w:sz w:val="22"/>
          <w:szCs w:val="22"/>
        </w:rPr>
      </w:pPr>
    </w:p>
    <w:p w14:paraId="0E0F87A9" w14:textId="77777777" w:rsidR="00956D50" w:rsidRPr="00E603F6" w:rsidRDefault="00A1443E" w:rsidP="00A1443E">
      <w:pPr>
        <w:jc w:val="both"/>
        <w:rPr>
          <w:rFonts w:ascii="Calibri" w:eastAsia="Calibri" w:hAnsi="Calibri" w:cs="Calibri"/>
          <w:b/>
          <w:sz w:val="22"/>
          <w:szCs w:val="22"/>
        </w:rPr>
      </w:pPr>
      <w:r w:rsidRPr="00E603F6">
        <w:rPr>
          <w:rFonts w:ascii="Calibri" w:eastAsia="Calibri" w:hAnsi="Calibri" w:cs="Calibri"/>
          <w:b/>
          <w:sz w:val="22"/>
          <w:szCs w:val="22"/>
        </w:rPr>
        <w:t>Opening Hours</w:t>
      </w:r>
    </w:p>
    <w:p w14:paraId="04D41FE3"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 xml:space="preserve">Café: </w:t>
      </w:r>
    </w:p>
    <w:p w14:paraId="58D7F180"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 xml:space="preserve">MON – SAT (10am – </w:t>
      </w:r>
      <w:r w:rsidRPr="00E603F6">
        <w:rPr>
          <w:rFonts w:ascii="Calibri" w:eastAsia="Calibri" w:hAnsi="Calibri" w:cs="Calibri"/>
          <w:sz w:val="22"/>
          <w:szCs w:val="22"/>
        </w:rPr>
        <w:t>6</w:t>
      </w:r>
      <w:r w:rsidRPr="00E603F6">
        <w:rPr>
          <w:rFonts w:ascii="Calibri" w:eastAsia="Calibri" w:hAnsi="Calibri" w:cs="Calibri"/>
          <w:color w:val="000000"/>
          <w:sz w:val="22"/>
          <w:szCs w:val="22"/>
        </w:rPr>
        <w:t>pm)</w:t>
      </w:r>
    </w:p>
    <w:p w14:paraId="6F589184"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33D362E0"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 xml:space="preserve">Bar: </w:t>
      </w:r>
    </w:p>
    <w:p w14:paraId="4F84F0D5"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MON – THURS (5pm – Midnight)</w:t>
      </w:r>
    </w:p>
    <w:p w14:paraId="3A1803D4"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 xml:space="preserve">FRI (5pm – </w:t>
      </w:r>
      <w:r w:rsidRPr="00E603F6">
        <w:rPr>
          <w:rFonts w:ascii="Calibri" w:eastAsia="Calibri" w:hAnsi="Calibri" w:cs="Calibri"/>
          <w:sz w:val="22"/>
          <w:szCs w:val="22"/>
        </w:rPr>
        <w:t>2.30</w:t>
      </w:r>
      <w:r w:rsidRPr="00E603F6">
        <w:rPr>
          <w:rFonts w:ascii="Calibri" w:eastAsia="Calibri" w:hAnsi="Calibri" w:cs="Calibri"/>
          <w:color w:val="000000"/>
          <w:sz w:val="22"/>
          <w:szCs w:val="22"/>
        </w:rPr>
        <w:t>am)</w:t>
      </w:r>
    </w:p>
    <w:p w14:paraId="4657BDCC"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SAT (2pm – 3am)</w:t>
      </w:r>
    </w:p>
    <w:p w14:paraId="2F191686"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Semi-regular Sunday openings (normally 2/3 a month, and based upon MON – THURS timings)</w:t>
      </w:r>
    </w:p>
    <w:p w14:paraId="7081DD3B" w14:textId="77777777" w:rsidR="00956D50" w:rsidRPr="00E603F6" w:rsidRDefault="00956D50" w:rsidP="00A1443E">
      <w:pPr>
        <w:pBdr>
          <w:top w:val="nil"/>
          <w:left w:val="nil"/>
          <w:bottom w:val="nil"/>
          <w:right w:val="nil"/>
          <w:between w:val="nil"/>
        </w:pBdr>
        <w:rPr>
          <w:rFonts w:ascii="Calibri" w:eastAsia="Calibri" w:hAnsi="Calibri" w:cs="Calibri"/>
          <w:b/>
          <w:color w:val="000000"/>
          <w:sz w:val="22"/>
          <w:szCs w:val="22"/>
        </w:rPr>
      </w:pPr>
    </w:p>
    <w:p w14:paraId="4111165F" w14:textId="77777777" w:rsidR="00956D50" w:rsidRPr="00E603F6" w:rsidRDefault="00A1443E" w:rsidP="00A1443E">
      <w:pPr>
        <w:pBdr>
          <w:top w:val="nil"/>
          <w:left w:val="nil"/>
          <w:bottom w:val="nil"/>
          <w:right w:val="nil"/>
          <w:between w:val="nil"/>
        </w:pBdr>
        <w:rPr>
          <w:rFonts w:ascii="Calibri" w:eastAsia="Calibri" w:hAnsi="Calibri" w:cs="Calibri"/>
          <w:b/>
          <w:color w:val="000000"/>
          <w:sz w:val="22"/>
          <w:szCs w:val="22"/>
        </w:rPr>
      </w:pPr>
      <w:r w:rsidRPr="00E603F6">
        <w:rPr>
          <w:rFonts w:ascii="Calibri" w:eastAsia="Calibri" w:hAnsi="Calibri" w:cs="Calibri"/>
          <w:b/>
          <w:color w:val="000000"/>
          <w:sz w:val="22"/>
          <w:szCs w:val="22"/>
        </w:rPr>
        <w:t xml:space="preserve">Main Purposes of the Job </w:t>
      </w:r>
    </w:p>
    <w:p w14:paraId="479410C1"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16539894" w14:textId="77777777" w:rsidR="00956D50" w:rsidRPr="00E603F6" w:rsidRDefault="006663C7" w:rsidP="00A1443E">
      <w:pPr>
        <w:jc w:val="both"/>
        <w:rPr>
          <w:rFonts w:ascii="Calibri" w:eastAsia="Calibri" w:hAnsi="Calibri" w:cs="Calibri"/>
          <w:sz w:val="22"/>
          <w:szCs w:val="22"/>
        </w:rPr>
      </w:pPr>
      <w:r w:rsidRPr="00E603F6">
        <w:rPr>
          <w:rFonts w:ascii="Calibri" w:eastAsia="Calibri" w:hAnsi="Calibri" w:cs="Calibri"/>
          <w:sz w:val="22"/>
          <w:szCs w:val="22"/>
        </w:rPr>
        <w:t>To run Arcola Bar, leading the Arcola Bar Team.</w:t>
      </w:r>
      <w:r w:rsidR="00A1443E" w:rsidRPr="00E603F6">
        <w:rPr>
          <w:rFonts w:ascii="Calibri" w:eastAsia="Calibri" w:hAnsi="Calibri" w:cs="Calibri"/>
          <w:sz w:val="22"/>
          <w:szCs w:val="22"/>
        </w:rPr>
        <w:t xml:space="preserve"> </w:t>
      </w:r>
      <w:r w:rsidRPr="00E603F6">
        <w:rPr>
          <w:rFonts w:ascii="Calibri" w:eastAsia="Calibri" w:hAnsi="Calibri" w:cs="Calibri"/>
          <w:color w:val="000000"/>
          <w:sz w:val="22"/>
          <w:szCs w:val="22"/>
        </w:rPr>
        <w:t xml:space="preserve">You will </w:t>
      </w:r>
      <w:r w:rsidR="00A1443E" w:rsidRPr="00E603F6">
        <w:rPr>
          <w:rFonts w:ascii="Calibri" w:eastAsia="Calibri" w:hAnsi="Calibri" w:cs="Calibri"/>
          <w:color w:val="000000"/>
          <w:sz w:val="22"/>
          <w:szCs w:val="22"/>
        </w:rPr>
        <w:t xml:space="preserve">have four distinct areas of work. </w:t>
      </w:r>
    </w:p>
    <w:p w14:paraId="20111ECA" w14:textId="77777777" w:rsidR="00665001" w:rsidRPr="00E603F6" w:rsidRDefault="00665001" w:rsidP="00A1443E">
      <w:pPr>
        <w:pBdr>
          <w:top w:val="nil"/>
          <w:left w:val="nil"/>
          <w:bottom w:val="nil"/>
          <w:right w:val="nil"/>
          <w:between w:val="nil"/>
        </w:pBdr>
        <w:ind w:left="720"/>
        <w:rPr>
          <w:color w:val="000000"/>
          <w:sz w:val="22"/>
          <w:szCs w:val="22"/>
        </w:rPr>
      </w:pPr>
    </w:p>
    <w:p w14:paraId="4BD6E7A0" w14:textId="77777777" w:rsidR="006663C7" w:rsidRPr="00E603F6" w:rsidRDefault="006663C7" w:rsidP="00A1443E">
      <w:pPr>
        <w:pStyle w:val="ListParagraph"/>
        <w:numPr>
          <w:ilvl w:val="0"/>
          <w:numId w:val="7"/>
        </w:numPr>
        <w:jc w:val="both"/>
        <w:rPr>
          <w:rFonts w:ascii="Calibri" w:eastAsia="Calibri" w:hAnsi="Calibri" w:cs="Calibri"/>
          <w:sz w:val="22"/>
          <w:szCs w:val="22"/>
        </w:rPr>
      </w:pPr>
      <w:r w:rsidRPr="00E603F6">
        <w:rPr>
          <w:rFonts w:ascii="Calibri" w:eastAsia="Calibri" w:hAnsi="Calibri" w:cs="Calibri"/>
          <w:sz w:val="22"/>
          <w:szCs w:val="22"/>
        </w:rPr>
        <w:t xml:space="preserve">The Bar Manager is a core part of the wider Arcola Theatre staff team. You will join the weekly company meetings and shape bar operations around the theatre programme. </w:t>
      </w:r>
    </w:p>
    <w:p w14:paraId="0E80C077" w14:textId="77777777" w:rsidR="006663C7" w:rsidRPr="00E603F6" w:rsidRDefault="006663C7" w:rsidP="00A1443E">
      <w:pPr>
        <w:pStyle w:val="ListParagraph"/>
        <w:jc w:val="both"/>
        <w:rPr>
          <w:rFonts w:ascii="Calibri" w:eastAsia="Calibri" w:hAnsi="Calibri" w:cs="Calibri"/>
          <w:sz w:val="22"/>
          <w:szCs w:val="22"/>
        </w:rPr>
      </w:pPr>
    </w:p>
    <w:p w14:paraId="7C6458D0" w14:textId="77777777" w:rsidR="006663C7" w:rsidRPr="00E603F6" w:rsidRDefault="006663C7" w:rsidP="00A1443E">
      <w:pPr>
        <w:numPr>
          <w:ilvl w:val="0"/>
          <w:numId w:val="7"/>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E</w:t>
      </w:r>
      <w:r w:rsidR="00A1443E" w:rsidRPr="00E603F6">
        <w:rPr>
          <w:rFonts w:ascii="Calibri" w:eastAsia="Calibri" w:hAnsi="Calibri" w:cs="Calibri"/>
          <w:color w:val="000000"/>
          <w:sz w:val="22"/>
          <w:szCs w:val="22"/>
        </w:rPr>
        <w:t xml:space="preserve">vents programming – either through self-booking or working with our existing roster of promoters to ensure Friday and Saturday nights (in particular) are always </w:t>
      </w:r>
      <w:r w:rsidRPr="00E603F6">
        <w:rPr>
          <w:rFonts w:ascii="Calibri" w:eastAsia="Calibri" w:hAnsi="Calibri" w:cs="Calibri"/>
          <w:color w:val="000000"/>
          <w:sz w:val="22"/>
          <w:szCs w:val="22"/>
        </w:rPr>
        <w:t>busy after-hours.</w:t>
      </w:r>
    </w:p>
    <w:p w14:paraId="30B01D9F" w14:textId="77777777" w:rsidR="006663C7" w:rsidRPr="00E603F6" w:rsidRDefault="006663C7" w:rsidP="00A1443E">
      <w:pPr>
        <w:pBdr>
          <w:top w:val="nil"/>
          <w:left w:val="nil"/>
          <w:bottom w:val="nil"/>
          <w:right w:val="nil"/>
          <w:between w:val="nil"/>
        </w:pBdr>
        <w:ind w:left="360"/>
        <w:rPr>
          <w:color w:val="000000"/>
          <w:sz w:val="22"/>
          <w:szCs w:val="22"/>
        </w:rPr>
      </w:pPr>
    </w:p>
    <w:p w14:paraId="6F6D328D" w14:textId="77777777" w:rsidR="00956D50" w:rsidRPr="00E603F6" w:rsidRDefault="00A1443E" w:rsidP="00A1443E">
      <w:pPr>
        <w:numPr>
          <w:ilvl w:val="0"/>
          <w:numId w:val="7"/>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Management of </w:t>
      </w:r>
      <w:r w:rsidR="006663C7" w:rsidRPr="00E603F6">
        <w:rPr>
          <w:rFonts w:ascii="Calibri" w:eastAsia="Calibri" w:hAnsi="Calibri" w:cs="Calibri"/>
          <w:color w:val="000000"/>
          <w:sz w:val="22"/>
          <w:szCs w:val="22"/>
        </w:rPr>
        <w:t xml:space="preserve">the Bar team, including recruiting, </w:t>
      </w:r>
      <w:proofErr w:type="spellStart"/>
      <w:r w:rsidR="006663C7" w:rsidRPr="00E603F6">
        <w:rPr>
          <w:rFonts w:ascii="Calibri" w:eastAsia="Calibri" w:hAnsi="Calibri" w:cs="Calibri"/>
          <w:color w:val="000000"/>
          <w:sz w:val="22"/>
          <w:szCs w:val="22"/>
        </w:rPr>
        <w:t>rotoring</w:t>
      </w:r>
      <w:proofErr w:type="spellEnd"/>
      <w:r w:rsidR="006663C7" w:rsidRPr="00E603F6">
        <w:rPr>
          <w:rFonts w:ascii="Calibri" w:eastAsia="Calibri" w:hAnsi="Calibri" w:cs="Calibri"/>
          <w:color w:val="000000"/>
          <w:sz w:val="22"/>
          <w:szCs w:val="22"/>
        </w:rPr>
        <w:t xml:space="preserve"> and </w:t>
      </w:r>
      <w:proofErr w:type="gramStart"/>
      <w:r w:rsidR="006663C7" w:rsidRPr="00E603F6">
        <w:rPr>
          <w:rFonts w:ascii="Calibri" w:eastAsia="Calibri" w:hAnsi="Calibri" w:cs="Calibri"/>
          <w:color w:val="000000"/>
          <w:sz w:val="22"/>
          <w:szCs w:val="22"/>
        </w:rPr>
        <w:t>training  staff</w:t>
      </w:r>
      <w:proofErr w:type="gramEnd"/>
      <w:r w:rsidRPr="00E603F6">
        <w:rPr>
          <w:rFonts w:ascii="Calibri" w:eastAsia="Calibri" w:hAnsi="Calibri" w:cs="Calibri"/>
          <w:color w:val="000000"/>
          <w:sz w:val="22"/>
          <w:szCs w:val="22"/>
        </w:rPr>
        <w:t>, overseeing all customer service and operations</w:t>
      </w:r>
      <w:r w:rsidR="006663C7" w:rsidRPr="00E603F6">
        <w:rPr>
          <w:rFonts w:ascii="Calibri" w:eastAsia="Calibri" w:hAnsi="Calibri" w:cs="Calibri"/>
          <w:color w:val="000000"/>
          <w:sz w:val="22"/>
          <w:szCs w:val="22"/>
        </w:rPr>
        <w:t xml:space="preserve">. </w:t>
      </w:r>
      <w:r w:rsidR="006663C7" w:rsidRPr="00E603F6">
        <w:rPr>
          <w:rFonts w:ascii="Calibri" w:eastAsia="Calibri" w:hAnsi="Calibri" w:cs="Calibri"/>
          <w:sz w:val="22"/>
          <w:szCs w:val="22"/>
        </w:rPr>
        <w:t>The Bar team are responsible for the daily opening and closing the building.</w:t>
      </w:r>
    </w:p>
    <w:p w14:paraId="4B394A9A" w14:textId="77777777" w:rsidR="006663C7" w:rsidRPr="00E603F6" w:rsidRDefault="006663C7" w:rsidP="00A1443E">
      <w:pPr>
        <w:pStyle w:val="ListParagraph"/>
        <w:rPr>
          <w:color w:val="000000"/>
          <w:sz w:val="22"/>
          <w:szCs w:val="22"/>
        </w:rPr>
      </w:pPr>
    </w:p>
    <w:p w14:paraId="6FEFC7B1" w14:textId="77777777" w:rsidR="006663C7" w:rsidRPr="00E603F6" w:rsidRDefault="006663C7" w:rsidP="00A1443E">
      <w:pPr>
        <w:numPr>
          <w:ilvl w:val="0"/>
          <w:numId w:val="7"/>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Administration of all bar activities, including contracting events, managing stock and suppliers; working closely with HR and Finance teams. </w:t>
      </w:r>
    </w:p>
    <w:p w14:paraId="5CCCB1A8"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33C86AA6"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The r</w:t>
      </w:r>
      <w:r w:rsidR="006663C7" w:rsidRPr="00E603F6">
        <w:rPr>
          <w:rFonts w:ascii="Calibri" w:eastAsia="Calibri" w:hAnsi="Calibri" w:cs="Calibri"/>
          <w:color w:val="000000"/>
          <w:sz w:val="22"/>
          <w:szCs w:val="22"/>
        </w:rPr>
        <w:t>ole is split roughly 5</w:t>
      </w:r>
      <w:r w:rsidRPr="00E603F6">
        <w:rPr>
          <w:rFonts w:ascii="Calibri" w:eastAsia="Calibri" w:hAnsi="Calibri" w:cs="Calibri"/>
          <w:color w:val="000000"/>
          <w:sz w:val="22"/>
          <w:szCs w:val="22"/>
        </w:rPr>
        <w:t xml:space="preserve">0% Office / </w:t>
      </w:r>
      <w:r w:rsidR="006663C7" w:rsidRPr="00E603F6">
        <w:rPr>
          <w:rFonts w:ascii="Calibri" w:eastAsia="Calibri" w:hAnsi="Calibri" w:cs="Calibri"/>
          <w:color w:val="000000"/>
          <w:sz w:val="22"/>
          <w:szCs w:val="22"/>
        </w:rPr>
        <w:t>5</w:t>
      </w:r>
      <w:r w:rsidRPr="00E603F6">
        <w:rPr>
          <w:rFonts w:ascii="Calibri" w:eastAsia="Calibri" w:hAnsi="Calibri" w:cs="Calibri"/>
          <w:color w:val="000000"/>
          <w:sz w:val="22"/>
          <w:szCs w:val="22"/>
        </w:rPr>
        <w:t>0% Bar</w:t>
      </w:r>
      <w:r w:rsidR="006663C7" w:rsidRPr="00E603F6">
        <w:rPr>
          <w:rFonts w:ascii="Calibri" w:eastAsia="Calibri" w:hAnsi="Calibri" w:cs="Calibri"/>
          <w:color w:val="000000"/>
          <w:sz w:val="22"/>
          <w:szCs w:val="22"/>
        </w:rPr>
        <w:t xml:space="preserve"> floor</w:t>
      </w:r>
      <w:r w:rsidRPr="00E603F6">
        <w:rPr>
          <w:rFonts w:ascii="Calibri" w:eastAsia="Calibri" w:hAnsi="Calibri" w:cs="Calibri"/>
          <w:color w:val="000000"/>
          <w:sz w:val="22"/>
          <w:szCs w:val="22"/>
        </w:rPr>
        <w:t>.</w:t>
      </w:r>
    </w:p>
    <w:p w14:paraId="2AB03C5F" w14:textId="77777777" w:rsidR="00A1443E" w:rsidRPr="00E603F6" w:rsidRDefault="00A1443E">
      <w:pPr>
        <w:rPr>
          <w:rFonts w:ascii="Calibri" w:eastAsia="Calibri" w:hAnsi="Calibri" w:cs="Calibri"/>
          <w:b/>
          <w:sz w:val="22"/>
          <w:szCs w:val="22"/>
        </w:rPr>
      </w:pPr>
      <w:r w:rsidRPr="00E603F6">
        <w:rPr>
          <w:rFonts w:ascii="Calibri" w:eastAsia="Calibri" w:hAnsi="Calibri" w:cs="Calibri"/>
          <w:b/>
          <w:sz w:val="22"/>
          <w:szCs w:val="22"/>
        </w:rPr>
        <w:br w:type="page"/>
      </w:r>
    </w:p>
    <w:p w14:paraId="4608C8BA" w14:textId="77777777" w:rsidR="00956D50" w:rsidRPr="00E603F6" w:rsidRDefault="00A1443E" w:rsidP="00A1443E">
      <w:pPr>
        <w:jc w:val="both"/>
        <w:rPr>
          <w:rFonts w:ascii="Calibri" w:eastAsia="Calibri" w:hAnsi="Calibri" w:cs="Calibri"/>
          <w:b/>
          <w:sz w:val="22"/>
          <w:szCs w:val="22"/>
        </w:rPr>
      </w:pPr>
      <w:r w:rsidRPr="00E603F6">
        <w:rPr>
          <w:rFonts w:ascii="Calibri" w:eastAsia="Calibri" w:hAnsi="Calibri" w:cs="Calibri"/>
          <w:b/>
          <w:sz w:val="22"/>
          <w:szCs w:val="22"/>
        </w:rPr>
        <w:lastRenderedPageBreak/>
        <w:t xml:space="preserve">Key responsibilities </w:t>
      </w:r>
    </w:p>
    <w:p w14:paraId="5A095498" w14:textId="77777777" w:rsidR="00A1443E" w:rsidRPr="00E603F6" w:rsidRDefault="00A1443E">
      <w:pPr>
        <w:rPr>
          <w:rFonts w:ascii="Calibri" w:eastAsia="Calibri" w:hAnsi="Calibri" w:cs="Calibri"/>
          <w:b/>
          <w:color w:val="000000"/>
          <w:sz w:val="22"/>
          <w:szCs w:val="22"/>
        </w:rPr>
      </w:pPr>
    </w:p>
    <w:p w14:paraId="32FF40EF" w14:textId="77777777" w:rsidR="006663C7" w:rsidRPr="00E603F6" w:rsidRDefault="006663C7" w:rsidP="00A1443E">
      <w:pPr>
        <w:pBdr>
          <w:top w:val="nil"/>
          <w:left w:val="nil"/>
          <w:bottom w:val="nil"/>
          <w:right w:val="nil"/>
          <w:between w:val="nil"/>
        </w:pBdr>
        <w:rPr>
          <w:rFonts w:ascii="Calibri" w:eastAsia="Calibri" w:hAnsi="Calibri" w:cs="Calibri"/>
          <w:b/>
          <w:color w:val="000000"/>
          <w:sz w:val="22"/>
          <w:szCs w:val="22"/>
        </w:rPr>
      </w:pPr>
      <w:r w:rsidRPr="00E603F6">
        <w:rPr>
          <w:rFonts w:ascii="Calibri" w:eastAsia="Calibri" w:hAnsi="Calibri" w:cs="Calibri"/>
          <w:b/>
          <w:color w:val="000000"/>
          <w:sz w:val="22"/>
          <w:szCs w:val="22"/>
        </w:rPr>
        <w:t>Theatre Interactions &amp; Building Operations</w:t>
      </w:r>
    </w:p>
    <w:p w14:paraId="056AD204" w14:textId="77777777" w:rsidR="006663C7" w:rsidRPr="00E603F6" w:rsidRDefault="006663C7" w:rsidP="00A1443E">
      <w:pPr>
        <w:pStyle w:val="ListParagraph"/>
        <w:numPr>
          <w:ilvl w:val="0"/>
          <w:numId w:val="13"/>
        </w:num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 xml:space="preserve">The Bar is a core part of the theatre building and </w:t>
      </w:r>
      <w:r w:rsidR="0098661E">
        <w:rPr>
          <w:rFonts w:ascii="Calibri" w:eastAsia="Calibri" w:hAnsi="Calibri" w:cs="Calibri"/>
          <w:color w:val="000000"/>
          <w:sz w:val="22"/>
          <w:szCs w:val="22"/>
        </w:rPr>
        <w:t>all</w:t>
      </w:r>
      <w:r w:rsidRPr="00E603F6">
        <w:rPr>
          <w:rFonts w:ascii="Calibri" w:eastAsia="Calibri" w:hAnsi="Calibri" w:cs="Calibri"/>
          <w:color w:val="000000"/>
          <w:sz w:val="22"/>
          <w:szCs w:val="22"/>
        </w:rPr>
        <w:t xml:space="preserve"> activities need to be coordinated, thus the Bar Manager is part of the Venue Operations Team alongside Theatre Front of House, Space Hire and Technical Teams</w:t>
      </w:r>
    </w:p>
    <w:p w14:paraId="6E0797FA" w14:textId="77777777" w:rsidR="006663C7" w:rsidRPr="00E603F6" w:rsidRDefault="006663C7" w:rsidP="00A1443E">
      <w:pPr>
        <w:numPr>
          <w:ilvl w:val="0"/>
          <w:numId w:val="13"/>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The Bar Manager will support other teams in the running of a range of special events, including hires of the building, press nights, corporate events, meetings and community participatory activities.</w:t>
      </w:r>
    </w:p>
    <w:p w14:paraId="345E3853" w14:textId="77777777" w:rsidR="006663C7" w:rsidRPr="00E603F6" w:rsidRDefault="006663C7" w:rsidP="00A1443E">
      <w:pPr>
        <w:pBdr>
          <w:top w:val="nil"/>
          <w:left w:val="nil"/>
          <w:bottom w:val="nil"/>
          <w:right w:val="nil"/>
          <w:between w:val="nil"/>
        </w:pBdr>
        <w:rPr>
          <w:rFonts w:ascii="Calibri" w:eastAsia="Calibri" w:hAnsi="Calibri" w:cs="Calibri"/>
          <w:b/>
          <w:color w:val="000000"/>
          <w:sz w:val="22"/>
          <w:szCs w:val="22"/>
        </w:rPr>
      </w:pPr>
    </w:p>
    <w:p w14:paraId="1DA38E36" w14:textId="77777777" w:rsidR="00956D50" w:rsidRPr="00E603F6" w:rsidRDefault="00A1443E" w:rsidP="00A1443E">
      <w:pPr>
        <w:rPr>
          <w:rFonts w:ascii="Calibri" w:eastAsia="Calibri" w:hAnsi="Calibri" w:cs="Calibri"/>
          <w:b/>
          <w:sz w:val="22"/>
          <w:szCs w:val="22"/>
        </w:rPr>
      </w:pPr>
      <w:r w:rsidRPr="00E603F6">
        <w:rPr>
          <w:rFonts w:ascii="Calibri" w:eastAsia="Calibri" w:hAnsi="Calibri" w:cs="Calibri"/>
          <w:b/>
          <w:sz w:val="22"/>
          <w:szCs w:val="22"/>
        </w:rPr>
        <w:t>Bar Supervision</w:t>
      </w:r>
    </w:p>
    <w:p w14:paraId="26938117" w14:textId="77777777" w:rsidR="00956D50" w:rsidRPr="00E603F6" w:rsidRDefault="00665001" w:rsidP="00A1443E">
      <w:pPr>
        <w:numPr>
          <w:ilvl w:val="0"/>
          <w:numId w:val="2"/>
        </w:numPr>
        <w:rPr>
          <w:sz w:val="22"/>
          <w:szCs w:val="22"/>
        </w:rPr>
      </w:pPr>
      <w:r w:rsidRPr="00E603F6">
        <w:rPr>
          <w:rFonts w:ascii="Calibri" w:eastAsia="Calibri" w:hAnsi="Calibri" w:cs="Calibri"/>
          <w:sz w:val="22"/>
          <w:szCs w:val="22"/>
        </w:rPr>
        <w:t>E</w:t>
      </w:r>
      <w:r w:rsidR="00A1443E" w:rsidRPr="00E603F6">
        <w:rPr>
          <w:rFonts w:ascii="Calibri" w:eastAsia="Calibri" w:hAnsi="Calibri" w:cs="Calibri"/>
          <w:sz w:val="22"/>
          <w:szCs w:val="22"/>
        </w:rPr>
        <w:t xml:space="preserve">nsure that </w:t>
      </w:r>
    </w:p>
    <w:p w14:paraId="03CC102C" w14:textId="77777777" w:rsidR="00956D50" w:rsidRPr="00E603F6" w:rsidRDefault="00A1443E" w:rsidP="00A1443E">
      <w:pPr>
        <w:numPr>
          <w:ilvl w:val="1"/>
          <w:numId w:val="2"/>
        </w:numPr>
        <w:rPr>
          <w:sz w:val="22"/>
          <w:szCs w:val="22"/>
        </w:rPr>
      </w:pPr>
      <w:r w:rsidRPr="00E603F6">
        <w:rPr>
          <w:rFonts w:ascii="Calibri" w:eastAsia="Calibri" w:hAnsi="Calibri" w:cs="Calibri"/>
          <w:sz w:val="22"/>
          <w:szCs w:val="22"/>
        </w:rPr>
        <w:t xml:space="preserve">excellent customer service </w:t>
      </w:r>
      <w:proofErr w:type="gramStart"/>
      <w:r w:rsidRPr="00E603F6">
        <w:rPr>
          <w:rFonts w:ascii="Calibri" w:eastAsia="Calibri" w:hAnsi="Calibri" w:cs="Calibri"/>
          <w:sz w:val="22"/>
          <w:szCs w:val="22"/>
        </w:rPr>
        <w:t>is delivered at all times</w:t>
      </w:r>
      <w:proofErr w:type="gramEnd"/>
    </w:p>
    <w:p w14:paraId="46952008" w14:textId="77777777" w:rsidR="00956D50" w:rsidRPr="00E603F6" w:rsidRDefault="00A1443E" w:rsidP="00A1443E">
      <w:pPr>
        <w:numPr>
          <w:ilvl w:val="1"/>
          <w:numId w:val="2"/>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appropriate service speeds are achieved and policies relating to service standards and procedures are followed </w:t>
      </w:r>
    </w:p>
    <w:p w14:paraId="61FAA7A6" w14:textId="77777777" w:rsidR="00956D50" w:rsidRPr="00E603F6" w:rsidRDefault="00A1443E" w:rsidP="00A1443E">
      <w:pPr>
        <w:numPr>
          <w:ilvl w:val="1"/>
          <w:numId w:val="2"/>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the comfort and wellbeing of all visitors when the building is open </w:t>
      </w:r>
    </w:p>
    <w:p w14:paraId="67FE75DA" w14:textId="77777777" w:rsidR="00956D50" w:rsidRPr="00E603F6" w:rsidRDefault="00A1443E" w:rsidP="00A1443E">
      <w:pPr>
        <w:numPr>
          <w:ilvl w:val="1"/>
          <w:numId w:val="2"/>
        </w:numPr>
        <w:rPr>
          <w:sz w:val="22"/>
          <w:szCs w:val="22"/>
        </w:rPr>
      </w:pPr>
      <w:r w:rsidRPr="00E603F6">
        <w:rPr>
          <w:rFonts w:ascii="Calibri" w:eastAsia="Calibri" w:hAnsi="Calibri" w:cs="Calibri"/>
          <w:sz w:val="22"/>
          <w:szCs w:val="22"/>
        </w:rPr>
        <w:t>all relevant legislation (licensing etc) is adhered to</w:t>
      </w:r>
    </w:p>
    <w:p w14:paraId="27FC1146" w14:textId="77777777" w:rsidR="00956D50" w:rsidRPr="00E603F6" w:rsidRDefault="00665001" w:rsidP="00A1443E">
      <w:pPr>
        <w:numPr>
          <w:ilvl w:val="1"/>
          <w:numId w:val="2"/>
        </w:numPr>
        <w:rPr>
          <w:rFonts w:ascii="Calibri" w:eastAsia="Calibri" w:hAnsi="Calibri" w:cs="Calibri"/>
          <w:sz w:val="22"/>
          <w:szCs w:val="22"/>
        </w:rPr>
      </w:pPr>
      <w:r w:rsidRPr="00E603F6">
        <w:rPr>
          <w:rFonts w:ascii="Calibri" w:eastAsia="Calibri" w:hAnsi="Calibri" w:cs="Calibri"/>
          <w:sz w:val="22"/>
          <w:szCs w:val="22"/>
        </w:rPr>
        <w:t>e</w:t>
      </w:r>
      <w:r w:rsidR="00A1443E" w:rsidRPr="00E603F6">
        <w:rPr>
          <w:rFonts w:ascii="Calibri" w:eastAsia="Calibri" w:hAnsi="Calibri" w:cs="Calibri"/>
          <w:sz w:val="22"/>
          <w:szCs w:val="22"/>
        </w:rPr>
        <w:t>vents are organised supervised</w:t>
      </w:r>
    </w:p>
    <w:p w14:paraId="0C2F858C" w14:textId="77777777" w:rsidR="00956D50" w:rsidRPr="00E603F6" w:rsidRDefault="00A1443E" w:rsidP="00A1443E">
      <w:pPr>
        <w:numPr>
          <w:ilvl w:val="1"/>
          <w:numId w:val="2"/>
        </w:numPr>
        <w:rPr>
          <w:sz w:val="22"/>
          <w:szCs w:val="22"/>
        </w:rPr>
      </w:pPr>
      <w:r w:rsidRPr="00E603F6">
        <w:rPr>
          <w:rFonts w:ascii="Calibri" w:eastAsia="Calibri" w:hAnsi="Calibri" w:cs="Calibri"/>
          <w:sz w:val="22"/>
          <w:szCs w:val="22"/>
        </w:rPr>
        <w:t>accurate cashing -up and cleaning procedures are carried at end of night</w:t>
      </w:r>
    </w:p>
    <w:p w14:paraId="1622FA8B" w14:textId="77777777" w:rsidR="00956D50" w:rsidRPr="00E603F6" w:rsidRDefault="00A1443E" w:rsidP="00A1443E">
      <w:pPr>
        <w:numPr>
          <w:ilvl w:val="1"/>
          <w:numId w:val="2"/>
        </w:numPr>
        <w:rPr>
          <w:sz w:val="22"/>
          <w:szCs w:val="22"/>
        </w:rPr>
      </w:pPr>
      <w:r w:rsidRPr="00E603F6">
        <w:rPr>
          <w:rFonts w:ascii="Calibri" w:eastAsia="Calibri" w:hAnsi="Calibri" w:cs="Calibri"/>
          <w:sz w:val="22"/>
          <w:szCs w:val="22"/>
        </w:rPr>
        <w:t>cleaning routines are carried out to expected standards</w:t>
      </w:r>
    </w:p>
    <w:p w14:paraId="56F26031" w14:textId="77777777" w:rsidR="00956D50" w:rsidRPr="00E603F6" w:rsidRDefault="00A1443E" w:rsidP="00A1443E">
      <w:pPr>
        <w:numPr>
          <w:ilvl w:val="1"/>
          <w:numId w:val="2"/>
        </w:numPr>
        <w:rPr>
          <w:sz w:val="22"/>
          <w:szCs w:val="22"/>
        </w:rPr>
      </w:pPr>
      <w:r w:rsidRPr="00E603F6">
        <w:rPr>
          <w:rFonts w:ascii="Calibri" w:eastAsia="Calibri" w:hAnsi="Calibri" w:cs="Calibri"/>
          <w:sz w:val="22"/>
          <w:szCs w:val="22"/>
        </w:rPr>
        <w:t>all staff are fully briefed about menus, offers and other venue details</w:t>
      </w:r>
    </w:p>
    <w:p w14:paraId="2B610C65" w14:textId="77777777" w:rsidR="00956D50" w:rsidRPr="00E603F6" w:rsidRDefault="00A1443E" w:rsidP="00A1443E">
      <w:pPr>
        <w:numPr>
          <w:ilvl w:val="0"/>
          <w:numId w:val="2"/>
        </w:numPr>
        <w:rPr>
          <w:sz w:val="22"/>
          <w:szCs w:val="22"/>
        </w:rPr>
      </w:pPr>
      <w:r w:rsidRPr="00E603F6">
        <w:rPr>
          <w:rFonts w:ascii="Calibri" w:eastAsia="Calibri" w:hAnsi="Calibri" w:cs="Calibri"/>
          <w:sz w:val="22"/>
          <w:szCs w:val="22"/>
        </w:rPr>
        <w:t>promote and practice relevant health and safety and fire safety standards and be responsible for implementing correct health and safety procedure</w:t>
      </w:r>
    </w:p>
    <w:p w14:paraId="45255B4E" w14:textId="77777777" w:rsidR="00956D50" w:rsidRPr="00E603F6" w:rsidRDefault="00A1443E" w:rsidP="00A1443E">
      <w:pPr>
        <w:numPr>
          <w:ilvl w:val="0"/>
          <w:numId w:val="2"/>
        </w:numPr>
        <w:rPr>
          <w:sz w:val="22"/>
          <w:szCs w:val="22"/>
        </w:rPr>
      </w:pPr>
      <w:r w:rsidRPr="00E603F6">
        <w:rPr>
          <w:rFonts w:ascii="Calibri" w:eastAsia="Calibri" w:hAnsi="Calibri" w:cs="Calibri"/>
          <w:sz w:val="22"/>
          <w:szCs w:val="22"/>
        </w:rPr>
        <w:t>maintain and ensure adherence to effective security procedures, including opening and closing procedures</w:t>
      </w:r>
    </w:p>
    <w:p w14:paraId="452C864B" w14:textId="77777777" w:rsidR="00956D50" w:rsidRPr="00E603F6" w:rsidRDefault="00A1443E" w:rsidP="00A1443E">
      <w:pPr>
        <w:numPr>
          <w:ilvl w:val="0"/>
          <w:numId w:val="2"/>
        </w:numPr>
        <w:rPr>
          <w:sz w:val="22"/>
          <w:szCs w:val="22"/>
        </w:rPr>
      </w:pPr>
      <w:r w:rsidRPr="00E603F6">
        <w:rPr>
          <w:rFonts w:ascii="Calibri" w:eastAsia="Calibri" w:hAnsi="Calibri" w:cs="Calibri"/>
          <w:sz w:val="22"/>
          <w:szCs w:val="22"/>
        </w:rPr>
        <w:t xml:space="preserve">set a good example for bar/cafe staff </w:t>
      </w:r>
      <w:proofErr w:type="gramStart"/>
      <w:r w:rsidRPr="00E603F6">
        <w:rPr>
          <w:rFonts w:ascii="Calibri" w:eastAsia="Calibri" w:hAnsi="Calibri" w:cs="Calibri"/>
          <w:sz w:val="22"/>
          <w:szCs w:val="22"/>
        </w:rPr>
        <w:t>with regard to</w:t>
      </w:r>
      <w:proofErr w:type="gramEnd"/>
      <w:r w:rsidRPr="00E603F6">
        <w:rPr>
          <w:rFonts w:ascii="Calibri" w:eastAsia="Calibri" w:hAnsi="Calibri" w:cs="Calibri"/>
          <w:sz w:val="22"/>
          <w:szCs w:val="22"/>
        </w:rPr>
        <w:t xml:space="preserve"> punctuality, attendance, attitude, and hygiene. Ensure that high standards are maintained at all times</w:t>
      </w:r>
    </w:p>
    <w:p w14:paraId="5828C59C" w14:textId="77777777" w:rsidR="00956D50" w:rsidRPr="00E603F6" w:rsidRDefault="00A1443E" w:rsidP="00A1443E">
      <w:pPr>
        <w:numPr>
          <w:ilvl w:val="0"/>
          <w:numId w:val="2"/>
        </w:numPr>
        <w:rPr>
          <w:rFonts w:ascii="Calibri" w:eastAsia="Calibri" w:hAnsi="Calibri" w:cs="Calibri"/>
          <w:sz w:val="22"/>
          <w:szCs w:val="22"/>
        </w:rPr>
      </w:pPr>
      <w:r w:rsidRPr="00E603F6">
        <w:rPr>
          <w:rFonts w:ascii="Calibri" w:eastAsia="Calibri" w:hAnsi="Calibri" w:cs="Calibri"/>
          <w:sz w:val="22"/>
          <w:szCs w:val="22"/>
        </w:rPr>
        <w:t>Undertake First Aid Training (provided through Arcola) and act as Duty Manager after FOH closes</w:t>
      </w:r>
    </w:p>
    <w:p w14:paraId="2F31CDC3" w14:textId="77777777" w:rsidR="00956D50" w:rsidRPr="00E603F6" w:rsidRDefault="00956D50" w:rsidP="00A1443E">
      <w:pPr>
        <w:pBdr>
          <w:top w:val="nil"/>
          <w:left w:val="nil"/>
          <w:bottom w:val="nil"/>
          <w:right w:val="nil"/>
          <w:between w:val="nil"/>
        </w:pBdr>
        <w:rPr>
          <w:rFonts w:ascii="Calibri" w:eastAsia="Calibri" w:hAnsi="Calibri" w:cs="Calibri"/>
          <w:b/>
          <w:color w:val="000000"/>
          <w:sz w:val="22"/>
          <w:szCs w:val="22"/>
        </w:rPr>
      </w:pPr>
    </w:p>
    <w:p w14:paraId="24AF6E62"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b/>
          <w:color w:val="000000"/>
          <w:sz w:val="22"/>
          <w:szCs w:val="22"/>
        </w:rPr>
        <w:t xml:space="preserve">Stock &amp; Supplies </w:t>
      </w:r>
    </w:p>
    <w:p w14:paraId="792A7672" w14:textId="77777777" w:rsidR="00956D50" w:rsidRPr="00E603F6" w:rsidRDefault="00A1443E" w:rsidP="00A1443E">
      <w:pPr>
        <w:numPr>
          <w:ilvl w:val="0"/>
          <w:numId w:val="3"/>
        </w:numPr>
        <w:rPr>
          <w:sz w:val="22"/>
          <w:szCs w:val="22"/>
        </w:rPr>
      </w:pPr>
      <w:r w:rsidRPr="00E603F6">
        <w:rPr>
          <w:rFonts w:ascii="Calibri" w:eastAsia="Calibri" w:hAnsi="Calibri" w:cs="Calibri"/>
          <w:sz w:val="22"/>
          <w:szCs w:val="22"/>
        </w:rPr>
        <w:t>maintain an overview of stock and manage physical stock control during shifts, ensuring full availability of all menu items</w:t>
      </w:r>
    </w:p>
    <w:p w14:paraId="6D0EF33D" w14:textId="77777777" w:rsidR="00956D50" w:rsidRPr="00E603F6" w:rsidRDefault="00A1443E" w:rsidP="00A1443E">
      <w:pPr>
        <w:numPr>
          <w:ilvl w:val="0"/>
          <w:numId w:val="3"/>
        </w:numPr>
        <w:rPr>
          <w:sz w:val="22"/>
          <w:szCs w:val="22"/>
        </w:rPr>
      </w:pPr>
      <w:r w:rsidRPr="00E603F6">
        <w:rPr>
          <w:rFonts w:ascii="Calibri" w:eastAsia="Calibri" w:hAnsi="Calibri" w:cs="Calibri"/>
          <w:sz w:val="22"/>
          <w:szCs w:val="22"/>
        </w:rPr>
        <w:t>maintain effective stock control, storage, rotation and inventories to minimize wastage</w:t>
      </w:r>
    </w:p>
    <w:p w14:paraId="719666DD" w14:textId="77777777" w:rsidR="00956D50" w:rsidRPr="00E603F6" w:rsidRDefault="00A1443E" w:rsidP="00A1443E">
      <w:pPr>
        <w:numPr>
          <w:ilvl w:val="0"/>
          <w:numId w:val="3"/>
        </w:numPr>
        <w:rPr>
          <w:sz w:val="22"/>
          <w:szCs w:val="22"/>
        </w:rPr>
      </w:pPr>
      <w:r w:rsidRPr="00E603F6">
        <w:rPr>
          <w:rFonts w:ascii="Calibri" w:eastAsia="Calibri" w:hAnsi="Calibri" w:cs="Calibri"/>
          <w:sz w:val="22"/>
          <w:szCs w:val="22"/>
        </w:rPr>
        <w:t xml:space="preserve">to carry out monthly stock takes with our </w:t>
      </w:r>
      <w:proofErr w:type="spellStart"/>
      <w:r w:rsidRPr="00E603F6">
        <w:rPr>
          <w:rFonts w:ascii="Calibri" w:eastAsia="Calibri" w:hAnsi="Calibri" w:cs="Calibri"/>
          <w:sz w:val="22"/>
          <w:szCs w:val="22"/>
        </w:rPr>
        <w:t>PointOne</w:t>
      </w:r>
      <w:proofErr w:type="spellEnd"/>
      <w:r w:rsidRPr="00E603F6">
        <w:rPr>
          <w:rFonts w:ascii="Calibri" w:eastAsia="Calibri" w:hAnsi="Calibri" w:cs="Calibri"/>
          <w:sz w:val="22"/>
          <w:szCs w:val="22"/>
        </w:rPr>
        <w:t xml:space="preserve"> till system</w:t>
      </w:r>
    </w:p>
    <w:p w14:paraId="31F5284B" w14:textId="77777777" w:rsidR="00956D50" w:rsidRPr="00E603F6" w:rsidRDefault="00A1443E" w:rsidP="00A1443E">
      <w:pPr>
        <w:numPr>
          <w:ilvl w:val="0"/>
          <w:numId w:val="3"/>
        </w:numPr>
        <w:rPr>
          <w:sz w:val="22"/>
          <w:szCs w:val="22"/>
        </w:rPr>
      </w:pPr>
      <w:r w:rsidRPr="00E603F6">
        <w:rPr>
          <w:rFonts w:ascii="Calibri" w:eastAsia="Calibri" w:hAnsi="Calibri" w:cs="Calibri"/>
          <w:sz w:val="22"/>
          <w:szCs w:val="22"/>
        </w:rPr>
        <w:t>to order appropriate amounts of stock from all required suppliers (there is a large number due to the individuality and locality of the menu)</w:t>
      </w:r>
    </w:p>
    <w:p w14:paraId="25179067" w14:textId="77777777" w:rsidR="00956D50" w:rsidRPr="00E603F6" w:rsidRDefault="00A1443E" w:rsidP="00A1443E">
      <w:pPr>
        <w:numPr>
          <w:ilvl w:val="0"/>
          <w:numId w:val="3"/>
        </w:numPr>
        <w:rPr>
          <w:sz w:val="22"/>
          <w:szCs w:val="22"/>
        </w:rPr>
      </w:pPr>
      <w:r w:rsidRPr="00E603F6">
        <w:rPr>
          <w:rFonts w:ascii="Calibri" w:eastAsia="Calibri" w:hAnsi="Calibri" w:cs="Calibri"/>
          <w:sz w:val="22"/>
          <w:szCs w:val="22"/>
        </w:rPr>
        <w:t xml:space="preserve">ensure </w:t>
      </w:r>
    </w:p>
    <w:p w14:paraId="140B7A04" w14:textId="77777777" w:rsidR="00956D50" w:rsidRPr="00E603F6" w:rsidRDefault="00A1443E" w:rsidP="00A1443E">
      <w:pPr>
        <w:numPr>
          <w:ilvl w:val="1"/>
          <w:numId w:val="3"/>
        </w:numPr>
        <w:rPr>
          <w:sz w:val="22"/>
          <w:szCs w:val="22"/>
        </w:rPr>
      </w:pPr>
      <w:r w:rsidRPr="00E603F6">
        <w:rPr>
          <w:rFonts w:ascii="Calibri" w:eastAsia="Calibri" w:hAnsi="Calibri" w:cs="Calibri"/>
          <w:sz w:val="22"/>
          <w:szCs w:val="22"/>
        </w:rPr>
        <w:t>all deliveries are received and confirmed correctly and that all relevant delivery notes/ invoices are correct</w:t>
      </w:r>
    </w:p>
    <w:p w14:paraId="1754A095" w14:textId="77777777" w:rsidR="00956D50" w:rsidRPr="00E603F6" w:rsidRDefault="00A1443E" w:rsidP="00A1443E">
      <w:pPr>
        <w:numPr>
          <w:ilvl w:val="1"/>
          <w:numId w:val="3"/>
        </w:numPr>
        <w:rPr>
          <w:sz w:val="22"/>
          <w:szCs w:val="22"/>
        </w:rPr>
      </w:pPr>
      <w:r w:rsidRPr="00E603F6">
        <w:rPr>
          <w:rFonts w:ascii="Calibri" w:eastAsia="Calibri" w:hAnsi="Calibri" w:cs="Calibri"/>
          <w:sz w:val="22"/>
          <w:szCs w:val="22"/>
        </w:rPr>
        <w:t>all services and items are being charged for correctly</w:t>
      </w:r>
    </w:p>
    <w:p w14:paraId="24A11F4A"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543A2556"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b/>
          <w:color w:val="000000"/>
          <w:sz w:val="22"/>
          <w:szCs w:val="22"/>
        </w:rPr>
        <w:t xml:space="preserve">Hygiene &amp; Waste </w:t>
      </w:r>
    </w:p>
    <w:p w14:paraId="55B72AB5" w14:textId="77777777" w:rsidR="00956D50" w:rsidRPr="00E603F6" w:rsidRDefault="00665001" w:rsidP="00A1443E">
      <w:pPr>
        <w:numPr>
          <w:ilvl w:val="0"/>
          <w:numId w:val="11"/>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E</w:t>
      </w:r>
      <w:r w:rsidR="00A1443E" w:rsidRPr="00E603F6">
        <w:rPr>
          <w:rFonts w:ascii="Calibri" w:eastAsia="Calibri" w:hAnsi="Calibri" w:cs="Calibri"/>
          <w:color w:val="000000"/>
          <w:sz w:val="22"/>
          <w:szCs w:val="22"/>
        </w:rPr>
        <w:t>nsure</w:t>
      </w:r>
    </w:p>
    <w:p w14:paraId="6EEE531E" w14:textId="77777777" w:rsidR="00956D50" w:rsidRPr="00E603F6" w:rsidRDefault="00A1443E" w:rsidP="00A1443E">
      <w:pPr>
        <w:numPr>
          <w:ilvl w:val="1"/>
          <w:numId w:val="11"/>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a </w:t>
      </w:r>
      <w:r w:rsidR="0098661E">
        <w:rPr>
          <w:rFonts w:ascii="Calibri" w:eastAsia="Calibri" w:hAnsi="Calibri" w:cs="Calibri"/>
          <w:color w:val="000000"/>
          <w:sz w:val="22"/>
          <w:szCs w:val="22"/>
        </w:rPr>
        <w:t>high standard of food hygiene in</w:t>
      </w:r>
      <w:r w:rsidRPr="00E603F6">
        <w:rPr>
          <w:rFonts w:ascii="Calibri" w:eastAsia="Calibri" w:hAnsi="Calibri" w:cs="Calibri"/>
          <w:color w:val="000000"/>
          <w:sz w:val="22"/>
          <w:szCs w:val="22"/>
        </w:rPr>
        <w:t xml:space="preserve"> </w:t>
      </w:r>
      <w:r w:rsidR="00665001" w:rsidRPr="00E603F6">
        <w:rPr>
          <w:rFonts w:ascii="Calibri" w:eastAsia="Calibri" w:hAnsi="Calibri" w:cs="Calibri"/>
          <w:color w:val="000000"/>
          <w:sz w:val="22"/>
          <w:szCs w:val="22"/>
        </w:rPr>
        <w:t xml:space="preserve">the </w:t>
      </w:r>
      <w:r w:rsidRPr="00E603F6">
        <w:rPr>
          <w:rFonts w:ascii="Calibri" w:eastAsia="Calibri" w:hAnsi="Calibri" w:cs="Calibri"/>
          <w:color w:val="000000"/>
          <w:sz w:val="22"/>
          <w:szCs w:val="22"/>
        </w:rPr>
        <w:t xml:space="preserve">service areas </w:t>
      </w:r>
    </w:p>
    <w:p w14:paraId="47F79F48" w14:textId="77777777" w:rsidR="00956D50" w:rsidRPr="00E603F6" w:rsidRDefault="00A1443E" w:rsidP="00A1443E">
      <w:pPr>
        <w:numPr>
          <w:ilvl w:val="1"/>
          <w:numId w:val="11"/>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the display of food is maintained, food </w:t>
      </w:r>
      <w:proofErr w:type="gramStart"/>
      <w:r w:rsidRPr="00E603F6">
        <w:rPr>
          <w:rFonts w:ascii="Calibri" w:eastAsia="Calibri" w:hAnsi="Calibri" w:cs="Calibri"/>
          <w:color w:val="000000"/>
          <w:sz w:val="22"/>
          <w:szCs w:val="22"/>
        </w:rPr>
        <w:t>kept at the required temperatures and ensuring cleanliness and the best possible presentation of food at all times</w:t>
      </w:r>
      <w:proofErr w:type="gramEnd"/>
      <w:r w:rsidRPr="00E603F6">
        <w:rPr>
          <w:rFonts w:ascii="Calibri" w:eastAsia="Calibri" w:hAnsi="Calibri" w:cs="Calibri"/>
          <w:color w:val="000000"/>
          <w:sz w:val="22"/>
          <w:szCs w:val="22"/>
        </w:rPr>
        <w:t xml:space="preserve">.   </w:t>
      </w:r>
    </w:p>
    <w:p w14:paraId="01A670E4" w14:textId="77777777" w:rsidR="00956D50" w:rsidRPr="00E603F6" w:rsidRDefault="00A1443E" w:rsidP="00A1443E">
      <w:pPr>
        <w:numPr>
          <w:ilvl w:val="1"/>
          <w:numId w:val="11"/>
        </w:numPr>
        <w:rPr>
          <w:sz w:val="22"/>
          <w:szCs w:val="22"/>
        </w:rPr>
      </w:pPr>
      <w:r w:rsidRPr="00E603F6">
        <w:rPr>
          <w:rFonts w:ascii="Calibri" w:eastAsia="Calibri" w:hAnsi="Calibri" w:cs="Calibri"/>
          <w:sz w:val="22"/>
          <w:szCs w:val="22"/>
        </w:rPr>
        <w:t xml:space="preserve">all food and drink waste </w:t>
      </w:r>
      <w:proofErr w:type="gramStart"/>
      <w:r w:rsidRPr="00E603F6">
        <w:rPr>
          <w:rFonts w:ascii="Calibri" w:eastAsia="Calibri" w:hAnsi="Calibri" w:cs="Calibri"/>
          <w:sz w:val="22"/>
          <w:szCs w:val="22"/>
        </w:rPr>
        <w:t>is</w:t>
      </w:r>
      <w:proofErr w:type="gramEnd"/>
      <w:r w:rsidRPr="00E603F6">
        <w:rPr>
          <w:rFonts w:ascii="Calibri" w:eastAsia="Calibri" w:hAnsi="Calibri" w:cs="Calibri"/>
          <w:sz w:val="22"/>
          <w:szCs w:val="22"/>
        </w:rPr>
        <w:t xml:space="preserve"> recorded in line with company policies</w:t>
      </w:r>
    </w:p>
    <w:p w14:paraId="6945853C" w14:textId="77777777" w:rsidR="00956D50" w:rsidRPr="00E603F6" w:rsidRDefault="00A1443E" w:rsidP="00A1443E">
      <w:pPr>
        <w:numPr>
          <w:ilvl w:val="0"/>
          <w:numId w:val="11"/>
        </w:numPr>
        <w:rPr>
          <w:sz w:val="22"/>
          <w:szCs w:val="22"/>
        </w:rPr>
      </w:pPr>
      <w:r w:rsidRPr="00E603F6">
        <w:rPr>
          <w:rFonts w:ascii="Calibri" w:eastAsia="Calibri" w:hAnsi="Calibri" w:cs="Calibri"/>
          <w:sz w:val="22"/>
          <w:szCs w:val="22"/>
        </w:rPr>
        <w:t xml:space="preserve">Ensure all food served </w:t>
      </w:r>
      <w:r w:rsidR="00665001" w:rsidRPr="00E603F6">
        <w:rPr>
          <w:rFonts w:ascii="Calibri" w:eastAsia="Calibri" w:hAnsi="Calibri" w:cs="Calibri"/>
          <w:sz w:val="22"/>
          <w:szCs w:val="22"/>
        </w:rPr>
        <w:t xml:space="preserve">complies </w:t>
      </w:r>
      <w:r w:rsidRPr="00E603F6">
        <w:rPr>
          <w:rFonts w:ascii="Calibri" w:eastAsia="Calibri" w:hAnsi="Calibri" w:cs="Calibri"/>
          <w:sz w:val="22"/>
          <w:szCs w:val="22"/>
        </w:rPr>
        <w:t>with food hygiene standards</w:t>
      </w:r>
    </w:p>
    <w:p w14:paraId="2B1547A9" w14:textId="77777777" w:rsidR="00956D50" w:rsidRPr="00E603F6" w:rsidRDefault="00A1443E" w:rsidP="00A1443E">
      <w:pPr>
        <w:numPr>
          <w:ilvl w:val="0"/>
          <w:numId w:val="11"/>
        </w:numPr>
        <w:rPr>
          <w:sz w:val="22"/>
          <w:szCs w:val="22"/>
        </w:rPr>
      </w:pPr>
      <w:r w:rsidRPr="00E603F6">
        <w:rPr>
          <w:rFonts w:ascii="Calibri" w:eastAsia="Calibri" w:hAnsi="Calibri" w:cs="Calibri"/>
          <w:sz w:val="22"/>
          <w:szCs w:val="22"/>
        </w:rPr>
        <w:t>Ensure the implementation of a weekly bar clean (</w:t>
      </w:r>
      <w:proofErr w:type="spellStart"/>
      <w:r w:rsidRPr="00E603F6">
        <w:rPr>
          <w:rFonts w:ascii="Calibri" w:eastAsia="Calibri" w:hAnsi="Calibri" w:cs="Calibri"/>
          <w:sz w:val="22"/>
          <w:szCs w:val="22"/>
        </w:rPr>
        <w:t>inc.</w:t>
      </w:r>
      <w:proofErr w:type="spellEnd"/>
      <w:r w:rsidRPr="00E603F6">
        <w:rPr>
          <w:rFonts w:ascii="Calibri" w:eastAsia="Calibri" w:hAnsi="Calibri" w:cs="Calibri"/>
          <w:sz w:val="22"/>
          <w:szCs w:val="22"/>
        </w:rPr>
        <w:t xml:space="preserve"> regular beer-line cleans).</w:t>
      </w:r>
    </w:p>
    <w:p w14:paraId="6A6ADCCF"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20A5D6CE" w14:textId="77777777" w:rsidR="00A1443E" w:rsidRPr="00E603F6" w:rsidRDefault="00A1443E">
      <w:pPr>
        <w:rPr>
          <w:rFonts w:ascii="Calibri" w:eastAsia="Calibri" w:hAnsi="Calibri" w:cs="Calibri"/>
          <w:b/>
          <w:color w:val="000000"/>
          <w:sz w:val="22"/>
          <w:szCs w:val="22"/>
        </w:rPr>
      </w:pPr>
      <w:r w:rsidRPr="00E603F6">
        <w:rPr>
          <w:rFonts w:ascii="Calibri" w:eastAsia="Calibri" w:hAnsi="Calibri" w:cs="Calibri"/>
          <w:b/>
          <w:color w:val="000000"/>
          <w:sz w:val="22"/>
          <w:szCs w:val="22"/>
        </w:rPr>
        <w:br w:type="page"/>
      </w:r>
    </w:p>
    <w:p w14:paraId="152E5C01"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b/>
          <w:color w:val="000000"/>
          <w:sz w:val="22"/>
          <w:szCs w:val="22"/>
        </w:rPr>
        <w:lastRenderedPageBreak/>
        <w:t xml:space="preserve">Finance &amp; Cash Handling </w:t>
      </w:r>
    </w:p>
    <w:p w14:paraId="2E8C4A90" w14:textId="77777777" w:rsidR="006663C7" w:rsidRPr="00E603F6" w:rsidRDefault="006663C7" w:rsidP="00A1443E">
      <w:pPr>
        <w:numPr>
          <w:ilvl w:val="0"/>
          <w:numId w:val="12"/>
        </w:numPr>
        <w:rPr>
          <w:rFonts w:ascii="Calibri" w:eastAsia="Calibri" w:hAnsi="Calibri" w:cs="Calibri"/>
          <w:sz w:val="22"/>
          <w:szCs w:val="22"/>
        </w:rPr>
      </w:pPr>
      <w:r w:rsidRPr="00E603F6">
        <w:rPr>
          <w:rFonts w:ascii="Calibri" w:eastAsia="Calibri" w:hAnsi="Calibri" w:cs="Calibri"/>
          <w:sz w:val="22"/>
          <w:szCs w:val="22"/>
        </w:rPr>
        <w:t xml:space="preserve">Running the </w:t>
      </w:r>
      <w:proofErr w:type="spellStart"/>
      <w:r w:rsidRPr="00E603F6">
        <w:rPr>
          <w:rFonts w:ascii="Calibri" w:eastAsia="Calibri" w:hAnsi="Calibri" w:cs="Calibri"/>
          <w:sz w:val="22"/>
          <w:szCs w:val="22"/>
        </w:rPr>
        <w:t>PointOne</w:t>
      </w:r>
      <w:proofErr w:type="spellEnd"/>
      <w:r w:rsidRPr="00E603F6">
        <w:rPr>
          <w:rFonts w:ascii="Calibri" w:eastAsia="Calibri" w:hAnsi="Calibri" w:cs="Calibri"/>
          <w:sz w:val="22"/>
          <w:szCs w:val="22"/>
        </w:rPr>
        <w:t xml:space="preserve"> Till system for the Bar </w:t>
      </w:r>
      <w:hyperlink r:id="rId10" w:history="1">
        <w:r w:rsidRPr="00E603F6">
          <w:rPr>
            <w:rStyle w:val="Hyperlink"/>
            <w:rFonts w:ascii="Calibri" w:eastAsia="Calibri" w:hAnsi="Calibri" w:cs="Calibri"/>
            <w:sz w:val="22"/>
            <w:szCs w:val="22"/>
          </w:rPr>
          <w:t>http://www.pointone-epos.co.uk/</w:t>
        </w:r>
      </w:hyperlink>
      <w:r w:rsidRPr="00E603F6">
        <w:rPr>
          <w:rFonts w:ascii="Calibri" w:eastAsia="Calibri" w:hAnsi="Calibri" w:cs="Calibri"/>
          <w:sz w:val="22"/>
          <w:szCs w:val="22"/>
        </w:rPr>
        <w:t xml:space="preserve"> </w:t>
      </w:r>
    </w:p>
    <w:p w14:paraId="571532A1" w14:textId="77777777" w:rsidR="006663C7" w:rsidRPr="00E603F6" w:rsidRDefault="00665001" w:rsidP="00A1443E">
      <w:pPr>
        <w:numPr>
          <w:ilvl w:val="0"/>
          <w:numId w:val="12"/>
        </w:numPr>
        <w:rPr>
          <w:rFonts w:ascii="Calibri" w:eastAsia="Calibri" w:hAnsi="Calibri" w:cs="Calibri"/>
          <w:sz w:val="22"/>
          <w:szCs w:val="22"/>
        </w:rPr>
      </w:pPr>
      <w:r w:rsidRPr="00E603F6">
        <w:rPr>
          <w:rFonts w:ascii="Calibri" w:eastAsia="Calibri" w:hAnsi="Calibri" w:cs="Calibri"/>
          <w:sz w:val="22"/>
          <w:szCs w:val="22"/>
        </w:rPr>
        <w:t>E</w:t>
      </w:r>
      <w:r w:rsidR="00A1443E" w:rsidRPr="00E603F6">
        <w:rPr>
          <w:rFonts w:ascii="Calibri" w:eastAsia="Calibri" w:hAnsi="Calibri" w:cs="Calibri"/>
          <w:sz w:val="22"/>
          <w:szCs w:val="22"/>
        </w:rPr>
        <w:t>nsure that</w:t>
      </w:r>
      <w:r w:rsidR="006663C7" w:rsidRPr="00E603F6">
        <w:rPr>
          <w:sz w:val="22"/>
          <w:szCs w:val="22"/>
        </w:rPr>
        <w:t xml:space="preserve"> </w:t>
      </w:r>
      <w:r w:rsidR="00A1443E" w:rsidRPr="00E603F6">
        <w:rPr>
          <w:rFonts w:ascii="Calibri" w:eastAsia="Calibri" w:hAnsi="Calibri" w:cs="Calibri"/>
          <w:sz w:val="22"/>
          <w:szCs w:val="22"/>
        </w:rPr>
        <w:t xml:space="preserve">all cash/financial procedures are </w:t>
      </w:r>
      <w:r w:rsidR="006663C7" w:rsidRPr="00E603F6">
        <w:rPr>
          <w:rFonts w:ascii="Calibri" w:eastAsia="Calibri" w:hAnsi="Calibri" w:cs="Calibri"/>
          <w:sz w:val="22"/>
          <w:szCs w:val="22"/>
        </w:rPr>
        <w:t>observed</w:t>
      </w:r>
    </w:p>
    <w:p w14:paraId="63442CCB" w14:textId="77777777" w:rsidR="00956D50" w:rsidRPr="00E603F6" w:rsidRDefault="006663C7" w:rsidP="00A1443E">
      <w:pPr>
        <w:numPr>
          <w:ilvl w:val="0"/>
          <w:numId w:val="12"/>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M</w:t>
      </w:r>
      <w:r w:rsidR="00A1443E" w:rsidRPr="00E603F6">
        <w:rPr>
          <w:rFonts w:ascii="Calibri" w:eastAsia="Calibri" w:hAnsi="Calibri" w:cs="Calibri"/>
          <w:color w:val="000000"/>
          <w:sz w:val="22"/>
          <w:szCs w:val="22"/>
        </w:rPr>
        <w:t xml:space="preserve">anage bar float </w:t>
      </w:r>
    </w:p>
    <w:p w14:paraId="49774D93" w14:textId="77777777" w:rsidR="00956D50" w:rsidRPr="00E603F6" w:rsidRDefault="006663C7" w:rsidP="00A1443E">
      <w:pPr>
        <w:numPr>
          <w:ilvl w:val="0"/>
          <w:numId w:val="12"/>
        </w:numPr>
        <w:pBdr>
          <w:top w:val="nil"/>
          <w:left w:val="nil"/>
          <w:bottom w:val="nil"/>
          <w:right w:val="nil"/>
          <w:between w:val="nil"/>
        </w:pBdr>
        <w:rPr>
          <w:rFonts w:ascii="Calibri" w:eastAsia="Calibri" w:hAnsi="Calibri" w:cs="Calibri"/>
          <w:sz w:val="22"/>
          <w:szCs w:val="22"/>
        </w:rPr>
      </w:pPr>
      <w:r w:rsidRPr="00E603F6">
        <w:rPr>
          <w:rFonts w:ascii="Calibri" w:eastAsia="Calibri" w:hAnsi="Calibri" w:cs="Calibri"/>
          <w:sz w:val="22"/>
          <w:szCs w:val="22"/>
        </w:rPr>
        <w:t>Ensure e</w:t>
      </w:r>
      <w:r w:rsidR="00A1443E" w:rsidRPr="00E603F6">
        <w:rPr>
          <w:rFonts w:ascii="Calibri" w:eastAsia="Calibri" w:hAnsi="Calibri" w:cs="Calibri"/>
          <w:sz w:val="22"/>
          <w:szCs w:val="22"/>
        </w:rPr>
        <w:t xml:space="preserve">vents </w:t>
      </w:r>
      <w:r w:rsidRPr="00E603F6">
        <w:rPr>
          <w:rFonts w:ascii="Calibri" w:eastAsia="Calibri" w:hAnsi="Calibri" w:cs="Calibri"/>
          <w:sz w:val="22"/>
          <w:szCs w:val="22"/>
        </w:rPr>
        <w:t xml:space="preserve">costs </w:t>
      </w:r>
      <w:r w:rsidR="00A1443E" w:rsidRPr="00E603F6">
        <w:rPr>
          <w:rFonts w:ascii="Calibri" w:eastAsia="Calibri" w:hAnsi="Calibri" w:cs="Calibri"/>
          <w:sz w:val="22"/>
          <w:szCs w:val="22"/>
        </w:rPr>
        <w:t xml:space="preserve">are quoted and invoiced for accurately </w:t>
      </w:r>
    </w:p>
    <w:p w14:paraId="00E7D47A" w14:textId="77777777" w:rsidR="00956D50" w:rsidRPr="00E603F6" w:rsidRDefault="006663C7" w:rsidP="00A1443E">
      <w:pPr>
        <w:numPr>
          <w:ilvl w:val="0"/>
          <w:numId w:val="12"/>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 xml:space="preserve">Manage and ensure documentation of </w:t>
      </w:r>
      <w:r w:rsidR="00A1443E" w:rsidRPr="00E603F6">
        <w:rPr>
          <w:rFonts w:ascii="Calibri" w:eastAsia="Calibri" w:hAnsi="Calibri" w:cs="Calibri"/>
          <w:color w:val="000000"/>
          <w:sz w:val="22"/>
          <w:szCs w:val="22"/>
        </w:rPr>
        <w:t>petty cash expenses</w:t>
      </w:r>
    </w:p>
    <w:p w14:paraId="58CEF827" w14:textId="77777777" w:rsidR="00956D50" w:rsidRPr="00E603F6" w:rsidRDefault="00956D50" w:rsidP="00A1443E">
      <w:pPr>
        <w:pBdr>
          <w:top w:val="nil"/>
          <w:left w:val="nil"/>
          <w:bottom w:val="nil"/>
          <w:right w:val="nil"/>
          <w:between w:val="nil"/>
        </w:pBdr>
        <w:rPr>
          <w:rFonts w:ascii="Calibri" w:eastAsia="Calibri" w:hAnsi="Calibri" w:cs="Calibri"/>
          <w:color w:val="000000"/>
          <w:sz w:val="22"/>
          <w:szCs w:val="22"/>
        </w:rPr>
      </w:pPr>
    </w:p>
    <w:p w14:paraId="1712D3FA" w14:textId="77777777" w:rsidR="00956D50" w:rsidRPr="00E603F6" w:rsidRDefault="00A1443E" w:rsidP="00A1443E">
      <w:pPr>
        <w:rPr>
          <w:rFonts w:ascii="Calibri" w:eastAsia="Calibri" w:hAnsi="Calibri" w:cs="Calibri"/>
          <w:b/>
          <w:sz w:val="22"/>
          <w:szCs w:val="22"/>
        </w:rPr>
      </w:pPr>
      <w:r w:rsidRPr="00E603F6">
        <w:rPr>
          <w:rFonts w:ascii="Calibri" w:eastAsia="Calibri" w:hAnsi="Calibri" w:cs="Calibri"/>
          <w:b/>
          <w:sz w:val="22"/>
          <w:szCs w:val="22"/>
        </w:rPr>
        <w:t>Staffing</w:t>
      </w:r>
    </w:p>
    <w:p w14:paraId="485ADAA9" w14:textId="77777777" w:rsidR="00956D50" w:rsidRPr="00E603F6" w:rsidRDefault="00665001" w:rsidP="00A1443E">
      <w:pPr>
        <w:numPr>
          <w:ilvl w:val="0"/>
          <w:numId w:val="4"/>
        </w:numPr>
        <w:rPr>
          <w:sz w:val="22"/>
          <w:szCs w:val="22"/>
        </w:rPr>
      </w:pPr>
      <w:r w:rsidRPr="00E603F6">
        <w:rPr>
          <w:rFonts w:ascii="Calibri" w:eastAsia="Calibri" w:hAnsi="Calibri" w:cs="Calibri"/>
          <w:sz w:val="22"/>
          <w:szCs w:val="22"/>
        </w:rPr>
        <w:t>M</w:t>
      </w:r>
      <w:r w:rsidR="00A1443E" w:rsidRPr="00E603F6">
        <w:rPr>
          <w:rFonts w:ascii="Calibri" w:eastAsia="Calibri" w:hAnsi="Calibri" w:cs="Calibri"/>
          <w:sz w:val="22"/>
          <w:szCs w:val="22"/>
        </w:rPr>
        <w:t>anage the café/bar team, ensuring staff carry out their work to the expected standards</w:t>
      </w:r>
    </w:p>
    <w:p w14:paraId="6083721D" w14:textId="77777777" w:rsidR="00956D50" w:rsidRPr="00E603F6" w:rsidRDefault="00A1443E" w:rsidP="00A1443E">
      <w:pPr>
        <w:numPr>
          <w:ilvl w:val="0"/>
          <w:numId w:val="4"/>
        </w:numPr>
        <w:rPr>
          <w:rFonts w:ascii="Calibri" w:eastAsia="Calibri" w:hAnsi="Calibri" w:cs="Calibri"/>
          <w:sz w:val="22"/>
          <w:szCs w:val="22"/>
        </w:rPr>
      </w:pPr>
      <w:r w:rsidRPr="00E603F6">
        <w:rPr>
          <w:rFonts w:ascii="Calibri" w:eastAsia="Calibri" w:hAnsi="Calibri" w:cs="Calibri"/>
          <w:sz w:val="22"/>
          <w:szCs w:val="22"/>
        </w:rPr>
        <w:t>Manage any disciplinary or HR procedures in line with Arcola policy</w:t>
      </w:r>
    </w:p>
    <w:p w14:paraId="2DBDB1E1" w14:textId="77777777" w:rsidR="00956D50" w:rsidRPr="00E603F6" w:rsidRDefault="00A1443E" w:rsidP="00A1443E">
      <w:pPr>
        <w:numPr>
          <w:ilvl w:val="0"/>
          <w:numId w:val="4"/>
        </w:numPr>
        <w:rPr>
          <w:rFonts w:ascii="Calibri" w:eastAsia="Calibri" w:hAnsi="Calibri" w:cs="Calibri"/>
          <w:sz w:val="22"/>
          <w:szCs w:val="22"/>
        </w:rPr>
      </w:pPr>
      <w:r w:rsidRPr="00E603F6">
        <w:rPr>
          <w:rFonts w:ascii="Calibri" w:eastAsia="Calibri" w:hAnsi="Calibri" w:cs="Calibri"/>
          <w:sz w:val="22"/>
          <w:szCs w:val="22"/>
        </w:rPr>
        <w:t>Liaise and organise security staff when necessary</w:t>
      </w:r>
    </w:p>
    <w:p w14:paraId="615DDB6E" w14:textId="77777777" w:rsidR="00956D50" w:rsidRPr="00E603F6" w:rsidRDefault="00665001" w:rsidP="00A1443E">
      <w:pPr>
        <w:numPr>
          <w:ilvl w:val="0"/>
          <w:numId w:val="4"/>
        </w:numPr>
        <w:rPr>
          <w:sz w:val="22"/>
          <w:szCs w:val="22"/>
        </w:rPr>
      </w:pPr>
      <w:r w:rsidRPr="00E603F6">
        <w:rPr>
          <w:rFonts w:ascii="Calibri" w:eastAsia="Calibri" w:hAnsi="Calibri" w:cs="Calibri"/>
          <w:sz w:val="22"/>
          <w:szCs w:val="22"/>
        </w:rPr>
        <w:t>L</w:t>
      </w:r>
      <w:r w:rsidR="00A1443E" w:rsidRPr="00E603F6">
        <w:rPr>
          <w:rFonts w:ascii="Calibri" w:eastAsia="Calibri" w:hAnsi="Calibri" w:cs="Calibri"/>
          <w:sz w:val="22"/>
          <w:szCs w:val="22"/>
        </w:rPr>
        <w:t>ead on the recruitment, induction and to lead on the training of café/bar staff</w:t>
      </w:r>
    </w:p>
    <w:p w14:paraId="68B7EADE" w14:textId="77777777" w:rsidR="00956D50" w:rsidRPr="00E603F6" w:rsidRDefault="00665001" w:rsidP="00A1443E">
      <w:pPr>
        <w:numPr>
          <w:ilvl w:val="0"/>
          <w:numId w:val="4"/>
        </w:numPr>
        <w:rPr>
          <w:sz w:val="22"/>
          <w:szCs w:val="22"/>
        </w:rPr>
      </w:pPr>
      <w:r w:rsidRPr="00E603F6">
        <w:rPr>
          <w:rFonts w:ascii="Calibri" w:eastAsia="Calibri" w:hAnsi="Calibri" w:cs="Calibri"/>
          <w:sz w:val="22"/>
          <w:szCs w:val="22"/>
        </w:rPr>
        <w:t>E</w:t>
      </w:r>
      <w:r w:rsidR="00A1443E" w:rsidRPr="00E603F6">
        <w:rPr>
          <w:rFonts w:ascii="Calibri" w:eastAsia="Calibri" w:hAnsi="Calibri" w:cs="Calibri"/>
          <w:sz w:val="22"/>
          <w:szCs w:val="22"/>
        </w:rPr>
        <w:t>nsure regular training sessions both internally and through external suppliers for the maintenance and improvement of bar staff knowledge</w:t>
      </w:r>
    </w:p>
    <w:p w14:paraId="72BA33AB" w14:textId="77777777" w:rsidR="00956D50" w:rsidRPr="00E603F6" w:rsidRDefault="00665001" w:rsidP="00A1443E">
      <w:pPr>
        <w:numPr>
          <w:ilvl w:val="0"/>
          <w:numId w:val="4"/>
        </w:numPr>
        <w:rPr>
          <w:sz w:val="22"/>
          <w:szCs w:val="22"/>
        </w:rPr>
      </w:pPr>
      <w:r w:rsidRPr="00E603F6">
        <w:rPr>
          <w:rFonts w:ascii="Calibri" w:eastAsia="Calibri" w:hAnsi="Calibri" w:cs="Calibri"/>
          <w:sz w:val="22"/>
          <w:szCs w:val="22"/>
        </w:rPr>
        <w:t>E</w:t>
      </w:r>
      <w:r w:rsidR="00A1443E" w:rsidRPr="00E603F6">
        <w:rPr>
          <w:rFonts w:ascii="Calibri" w:eastAsia="Calibri" w:hAnsi="Calibri" w:cs="Calibri"/>
          <w:sz w:val="22"/>
          <w:szCs w:val="22"/>
        </w:rPr>
        <w:t>nsure that all policies and procedures are followed correctly and fully at all times</w:t>
      </w:r>
    </w:p>
    <w:p w14:paraId="6C5D0BF9" w14:textId="77777777" w:rsidR="00956D50" w:rsidRPr="00E603F6" w:rsidRDefault="00665001" w:rsidP="00A1443E">
      <w:pPr>
        <w:numPr>
          <w:ilvl w:val="0"/>
          <w:numId w:val="4"/>
        </w:numPr>
        <w:rPr>
          <w:sz w:val="22"/>
          <w:szCs w:val="22"/>
        </w:rPr>
      </w:pPr>
      <w:r w:rsidRPr="00E603F6">
        <w:rPr>
          <w:rFonts w:ascii="Calibri" w:eastAsia="Calibri" w:hAnsi="Calibri" w:cs="Calibri"/>
          <w:sz w:val="22"/>
          <w:szCs w:val="22"/>
        </w:rPr>
        <w:t>A</w:t>
      </w:r>
      <w:r w:rsidR="00A1443E" w:rsidRPr="00E603F6">
        <w:rPr>
          <w:rFonts w:ascii="Calibri" w:eastAsia="Calibri" w:hAnsi="Calibri" w:cs="Calibri"/>
          <w:sz w:val="22"/>
          <w:szCs w:val="22"/>
        </w:rPr>
        <w:t>ct as the main point of contact with regards to shift cover and swaps. To update and monitor the rota over the course of the month to ensure that all shifts are covered by people of the appropriate skills.</w:t>
      </w:r>
    </w:p>
    <w:p w14:paraId="48A13C2E" w14:textId="77777777" w:rsidR="00665001" w:rsidRPr="00E603F6" w:rsidRDefault="00665001" w:rsidP="00A1443E">
      <w:pPr>
        <w:pBdr>
          <w:top w:val="nil"/>
          <w:left w:val="nil"/>
          <w:bottom w:val="nil"/>
          <w:right w:val="nil"/>
          <w:between w:val="nil"/>
        </w:pBdr>
        <w:rPr>
          <w:rFonts w:ascii="Calibri" w:eastAsia="Calibri" w:hAnsi="Calibri" w:cs="Calibri"/>
          <w:b/>
          <w:color w:val="000000"/>
          <w:sz w:val="22"/>
          <w:szCs w:val="22"/>
        </w:rPr>
      </w:pPr>
    </w:p>
    <w:p w14:paraId="6C8E79C3"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b/>
          <w:color w:val="000000"/>
          <w:sz w:val="22"/>
          <w:szCs w:val="22"/>
        </w:rPr>
        <w:t xml:space="preserve">General </w:t>
      </w:r>
    </w:p>
    <w:p w14:paraId="30E231DD" w14:textId="77777777" w:rsidR="00956D50" w:rsidRPr="00E603F6" w:rsidRDefault="00A1443E" w:rsidP="00A1443E">
      <w:pPr>
        <w:numPr>
          <w:ilvl w:val="0"/>
          <w:numId w:val="1"/>
        </w:numPr>
        <w:pBdr>
          <w:top w:val="nil"/>
          <w:left w:val="nil"/>
          <w:bottom w:val="nil"/>
          <w:right w:val="nil"/>
          <w:between w:val="nil"/>
        </w:pBdr>
        <w:rPr>
          <w:color w:val="000000"/>
          <w:sz w:val="22"/>
          <w:szCs w:val="22"/>
        </w:rPr>
      </w:pPr>
      <w:r w:rsidRPr="00E603F6">
        <w:rPr>
          <w:rFonts w:ascii="Calibri" w:eastAsia="Calibri" w:hAnsi="Calibri" w:cs="Calibri"/>
          <w:color w:val="000000"/>
          <w:sz w:val="22"/>
          <w:szCs w:val="22"/>
        </w:rPr>
        <w:t>Work with the technical department to ensure the upkeep of the bar’s sound equipment</w:t>
      </w:r>
    </w:p>
    <w:p w14:paraId="709FC738" w14:textId="77777777" w:rsidR="00956D50" w:rsidRPr="00E603F6" w:rsidRDefault="006663C7" w:rsidP="00A1443E">
      <w:pPr>
        <w:numPr>
          <w:ilvl w:val="0"/>
          <w:numId w:val="1"/>
        </w:numPr>
        <w:rPr>
          <w:sz w:val="22"/>
          <w:szCs w:val="22"/>
        </w:rPr>
      </w:pPr>
      <w:r w:rsidRPr="00E603F6">
        <w:rPr>
          <w:rFonts w:ascii="Calibri" w:eastAsia="Calibri" w:hAnsi="Calibri" w:cs="Calibri"/>
          <w:sz w:val="22"/>
          <w:szCs w:val="22"/>
        </w:rPr>
        <w:t>S</w:t>
      </w:r>
      <w:r w:rsidR="00A1443E" w:rsidRPr="00E603F6">
        <w:rPr>
          <w:rFonts w:ascii="Calibri" w:eastAsia="Calibri" w:hAnsi="Calibri" w:cs="Calibri"/>
          <w:sz w:val="22"/>
          <w:szCs w:val="22"/>
        </w:rPr>
        <w:t>upport and promote Arcola Theatre’s commitment to diversity and equal opportunities in every area of the Theatre’s work</w:t>
      </w:r>
    </w:p>
    <w:p w14:paraId="3CAAAAAD" w14:textId="77777777" w:rsidR="00956D50" w:rsidRPr="00E603F6" w:rsidRDefault="00A1443E" w:rsidP="00A1443E">
      <w:pPr>
        <w:numPr>
          <w:ilvl w:val="0"/>
          <w:numId w:val="1"/>
        </w:numPr>
        <w:jc w:val="both"/>
        <w:rPr>
          <w:sz w:val="22"/>
          <w:szCs w:val="22"/>
        </w:rPr>
      </w:pPr>
      <w:r w:rsidRPr="00E603F6">
        <w:rPr>
          <w:rFonts w:ascii="Calibri" w:eastAsia="Calibri" w:hAnsi="Calibri" w:cs="Calibri"/>
          <w:sz w:val="22"/>
          <w:szCs w:val="22"/>
        </w:rPr>
        <w:t>Be informed about, promote and support all of Arcola’s work and teams</w:t>
      </w:r>
    </w:p>
    <w:p w14:paraId="7A628816" w14:textId="77777777" w:rsidR="00956D50" w:rsidRPr="00E603F6" w:rsidRDefault="00A1443E" w:rsidP="00A1443E">
      <w:pPr>
        <w:numPr>
          <w:ilvl w:val="0"/>
          <w:numId w:val="1"/>
        </w:numPr>
        <w:jc w:val="both"/>
        <w:rPr>
          <w:sz w:val="22"/>
          <w:szCs w:val="22"/>
        </w:rPr>
      </w:pPr>
      <w:r w:rsidRPr="00E603F6">
        <w:rPr>
          <w:rFonts w:ascii="Calibri" w:eastAsia="Calibri" w:hAnsi="Calibri" w:cs="Calibri"/>
          <w:sz w:val="22"/>
          <w:szCs w:val="22"/>
        </w:rPr>
        <w:t>Be proactive about own training and personal development</w:t>
      </w:r>
    </w:p>
    <w:p w14:paraId="310B9AA5" w14:textId="77777777" w:rsidR="00956D50" w:rsidRPr="00E603F6" w:rsidRDefault="00A1443E" w:rsidP="00A1443E">
      <w:pPr>
        <w:numPr>
          <w:ilvl w:val="0"/>
          <w:numId w:val="1"/>
        </w:numPr>
        <w:jc w:val="both"/>
        <w:rPr>
          <w:sz w:val="22"/>
          <w:szCs w:val="22"/>
        </w:rPr>
      </w:pPr>
      <w:r w:rsidRPr="00E603F6">
        <w:rPr>
          <w:rFonts w:ascii="Calibri" w:eastAsia="Calibri" w:hAnsi="Calibri" w:cs="Calibri"/>
          <w:sz w:val="22"/>
          <w:szCs w:val="22"/>
        </w:rPr>
        <w:t>Participate in staff meetings and training as and when required</w:t>
      </w:r>
    </w:p>
    <w:p w14:paraId="25388016" w14:textId="77777777" w:rsidR="00956D50" w:rsidRPr="00E603F6" w:rsidRDefault="00A1443E" w:rsidP="00A1443E">
      <w:pPr>
        <w:numPr>
          <w:ilvl w:val="0"/>
          <w:numId w:val="1"/>
        </w:numPr>
        <w:jc w:val="both"/>
        <w:rPr>
          <w:sz w:val="22"/>
          <w:szCs w:val="22"/>
        </w:rPr>
      </w:pPr>
      <w:r w:rsidRPr="00E603F6">
        <w:rPr>
          <w:rFonts w:ascii="Calibri" w:eastAsia="Calibri" w:hAnsi="Calibri" w:cs="Calibri"/>
          <w:sz w:val="22"/>
          <w:szCs w:val="22"/>
        </w:rPr>
        <w:t>Carry out any other duties as are within the scope, spirit and purpose of the post as requested by your line manager.</w:t>
      </w:r>
    </w:p>
    <w:p w14:paraId="0396A529" w14:textId="77777777" w:rsidR="00A1443E" w:rsidRPr="00E603F6" w:rsidRDefault="00A1443E">
      <w:pPr>
        <w:rPr>
          <w:rFonts w:ascii="Calibri" w:eastAsia="Calibri" w:hAnsi="Calibri" w:cs="Calibri"/>
          <w:b/>
          <w:sz w:val="22"/>
          <w:szCs w:val="22"/>
        </w:rPr>
      </w:pPr>
      <w:r w:rsidRPr="00E603F6">
        <w:rPr>
          <w:rFonts w:ascii="Calibri" w:eastAsia="Calibri" w:hAnsi="Calibri" w:cs="Calibri"/>
          <w:b/>
          <w:sz w:val="22"/>
          <w:szCs w:val="22"/>
        </w:rPr>
        <w:br w:type="page"/>
      </w:r>
    </w:p>
    <w:p w14:paraId="454ACF37" w14:textId="77777777" w:rsidR="00956D50" w:rsidRPr="00E603F6" w:rsidRDefault="00A1443E" w:rsidP="00A1443E">
      <w:pPr>
        <w:rPr>
          <w:rFonts w:ascii="Calibri" w:eastAsia="Calibri" w:hAnsi="Calibri" w:cs="Calibri"/>
          <w:sz w:val="22"/>
          <w:szCs w:val="22"/>
        </w:rPr>
      </w:pPr>
      <w:r w:rsidRPr="00E603F6">
        <w:rPr>
          <w:rFonts w:ascii="Calibri" w:eastAsia="Calibri" w:hAnsi="Calibri" w:cs="Calibri"/>
          <w:b/>
          <w:sz w:val="22"/>
          <w:szCs w:val="22"/>
        </w:rPr>
        <w:lastRenderedPageBreak/>
        <w:t>Person Specification</w:t>
      </w:r>
      <w:r w:rsidRPr="00E603F6">
        <w:rPr>
          <w:rFonts w:ascii="Calibri" w:eastAsia="Calibri" w:hAnsi="Calibri" w:cs="Calibri"/>
          <w:sz w:val="22"/>
          <w:szCs w:val="22"/>
        </w:rPr>
        <w:br/>
      </w:r>
    </w:p>
    <w:p w14:paraId="61FC4918" w14:textId="77777777" w:rsidR="00956D50" w:rsidRPr="00E603F6" w:rsidRDefault="00A1443E" w:rsidP="00A1443E">
      <w:pPr>
        <w:rPr>
          <w:rFonts w:ascii="Calibri" w:eastAsia="Calibri" w:hAnsi="Calibri" w:cs="Calibri"/>
          <w:b/>
          <w:sz w:val="22"/>
          <w:szCs w:val="22"/>
        </w:rPr>
      </w:pPr>
      <w:r w:rsidRPr="00E603F6">
        <w:rPr>
          <w:rFonts w:ascii="Calibri" w:eastAsia="Calibri" w:hAnsi="Calibri" w:cs="Calibri"/>
          <w:b/>
          <w:sz w:val="22"/>
          <w:szCs w:val="22"/>
        </w:rPr>
        <w:t>Experience</w:t>
      </w:r>
    </w:p>
    <w:p w14:paraId="268D0EF0" w14:textId="77777777" w:rsidR="00956D50" w:rsidRPr="00E603F6" w:rsidRDefault="00A1443E" w:rsidP="00A1443E">
      <w:pPr>
        <w:numPr>
          <w:ilvl w:val="0"/>
          <w:numId w:val="6"/>
        </w:numPr>
        <w:rPr>
          <w:sz w:val="22"/>
          <w:szCs w:val="22"/>
        </w:rPr>
      </w:pPr>
      <w:r w:rsidRPr="00E603F6">
        <w:rPr>
          <w:rFonts w:ascii="Calibri" w:eastAsia="Calibri" w:hAnsi="Calibri" w:cs="Calibri"/>
          <w:sz w:val="22"/>
          <w:szCs w:val="22"/>
        </w:rPr>
        <w:t xml:space="preserve">good experience (18 months +) in </w:t>
      </w:r>
      <w:r w:rsidRPr="00E603F6">
        <w:rPr>
          <w:rFonts w:ascii="Calibri" w:eastAsia="Calibri" w:hAnsi="Calibri" w:cs="Calibri"/>
          <w:i/>
          <w:sz w:val="22"/>
          <w:szCs w:val="22"/>
        </w:rPr>
        <w:t>bar management</w:t>
      </w:r>
      <w:r w:rsidRPr="00E603F6">
        <w:rPr>
          <w:rFonts w:ascii="Calibri" w:eastAsia="Calibri" w:hAnsi="Calibri" w:cs="Calibri"/>
          <w:sz w:val="22"/>
          <w:szCs w:val="22"/>
        </w:rPr>
        <w:t>, preferably in London</w:t>
      </w:r>
    </w:p>
    <w:p w14:paraId="0C82D246" w14:textId="77777777" w:rsidR="00956D50" w:rsidRPr="00E603F6" w:rsidRDefault="00A1443E" w:rsidP="00A1443E">
      <w:pPr>
        <w:numPr>
          <w:ilvl w:val="0"/>
          <w:numId w:val="6"/>
        </w:numPr>
        <w:rPr>
          <w:sz w:val="22"/>
          <w:szCs w:val="22"/>
        </w:rPr>
      </w:pPr>
      <w:r w:rsidRPr="00E603F6">
        <w:rPr>
          <w:rFonts w:ascii="Calibri" w:eastAsia="Calibri" w:hAnsi="Calibri" w:cs="Calibri"/>
          <w:sz w:val="22"/>
          <w:szCs w:val="22"/>
        </w:rPr>
        <w:t>experience of working in a multi-faceted venue desirable</w:t>
      </w:r>
    </w:p>
    <w:p w14:paraId="11C98D0B" w14:textId="77777777" w:rsidR="00956D50" w:rsidRPr="00E603F6" w:rsidRDefault="00A1443E" w:rsidP="00A1443E">
      <w:pPr>
        <w:numPr>
          <w:ilvl w:val="0"/>
          <w:numId w:val="6"/>
        </w:numPr>
        <w:rPr>
          <w:sz w:val="22"/>
          <w:szCs w:val="22"/>
        </w:rPr>
      </w:pPr>
      <w:r w:rsidRPr="00E603F6">
        <w:rPr>
          <w:rFonts w:ascii="Calibri" w:eastAsia="Calibri" w:hAnsi="Calibri" w:cs="Calibri"/>
          <w:sz w:val="22"/>
          <w:szCs w:val="22"/>
        </w:rPr>
        <w:t>experience of</w:t>
      </w:r>
    </w:p>
    <w:p w14:paraId="7C3488A7" w14:textId="77777777" w:rsidR="00956D50" w:rsidRPr="00E603F6" w:rsidRDefault="00A1443E" w:rsidP="00A1443E">
      <w:pPr>
        <w:numPr>
          <w:ilvl w:val="1"/>
          <w:numId w:val="6"/>
        </w:numPr>
        <w:rPr>
          <w:sz w:val="22"/>
          <w:szCs w:val="22"/>
        </w:rPr>
      </w:pPr>
      <w:r w:rsidRPr="00E603F6">
        <w:rPr>
          <w:rFonts w:ascii="Calibri" w:eastAsia="Calibri" w:hAnsi="Calibri" w:cs="Calibri"/>
          <w:sz w:val="22"/>
          <w:szCs w:val="22"/>
        </w:rPr>
        <w:t>managing cash and stock and financial reporting</w:t>
      </w:r>
    </w:p>
    <w:p w14:paraId="066B6E93" w14:textId="77777777" w:rsidR="00956D50" w:rsidRPr="00E603F6" w:rsidRDefault="00A1443E" w:rsidP="00A1443E">
      <w:pPr>
        <w:numPr>
          <w:ilvl w:val="1"/>
          <w:numId w:val="6"/>
        </w:numPr>
        <w:rPr>
          <w:sz w:val="22"/>
          <w:szCs w:val="22"/>
        </w:rPr>
      </w:pPr>
      <w:r w:rsidRPr="00E603F6">
        <w:rPr>
          <w:rFonts w:ascii="Calibri" w:eastAsia="Calibri" w:hAnsi="Calibri" w:cs="Calibri"/>
          <w:sz w:val="22"/>
          <w:szCs w:val="22"/>
        </w:rPr>
        <w:t>leading and motivating a team</w:t>
      </w:r>
    </w:p>
    <w:p w14:paraId="627DB346" w14:textId="77777777" w:rsidR="00956D50" w:rsidRPr="00E603F6" w:rsidRDefault="00A1443E" w:rsidP="00A1443E">
      <w:pPr>
        <w:numPr>
          <w:ilvl w:val="1"/>
          <w:numId w:val="6"/>
        </w:numPr>
        <w:rPr>
          <w:sz w:val="22"/>
          <w:szCs w:val="22"/>
        </w:rPr>
      </w:pPr>
      <w:r w:rsidRPr="00E603F6">
        <w:rPr>
          <w:rFonts w:ascii="Calibri" w:eastAsia="Calibri" w:hAnsi="Calibri" w:cs="Calibri"/>
          <w:sz w:val="22"/>
          <w:szCs w:val="22"/>
        </w:rPr>
        <w:t>working with events promoters</w:t>
      </w:r>
    </w:p>
    <w:p w14:paraId="0B537546" w14:textId="77777777" w:rsidR="00956D50" w:rsidRPr="00E603F6" w:rsidRDefault="00A1443E" w:rsidP="00A1443E">
      <w:pPr>
        <w:numPr>
          <w:ilvl w:val="1"/>
          <w:numId w:val="6"/>
        </w:numPr>
        <w:rPr>
          <w:sz w:val="22"/>
          <w:szCs w:val="22"/>
        </w:rPr>
      </w:pPr>
      <w:r w:rsidRPr="00E603F6">
        <w:rPr>
          <w:rFonts w:ascii="Calibri" w:eastAsia="Calibri" w:hAnsi="Calibri" w:cs="Calibri"/>
          <w:sz w:val="22"/>
          <w:szCs w:val="22"/>
        </w:rPr>
        <w:t>working in busy, late night environments</w:t>
      </w:r>
    </w:p>
    <w:p w14:paraId="1BC6C70A" w14:textId="77777777" w:rsidR="00956D50" w:rsidRPr="00E603F6" w:rsidRDefault="00A1443E" w:rsidP="00A1443E">
      <w:pPr>
        <w:numPr>
          <w:ilvl w:val="0"/>
          <w:numId w:val="6"/>
        </w:numPr>
        <w:rPr>
          <w:sz w:val="22"/>
          <w:szCs w:val="22"/>
        </w:rPr>
      </w:pPr>
      <w:r w:rsidRPr="00E603F6">
        <w:rPr>
          <w:rFonts w:ascii="Calibri" w:eastAsia="Calibri" w:hAnsi="Calibri" w:cs="Calibri"/>
          <w:sz w:val="22"/>
          <w:szCs w:val="22"/>
        </w:rPr>
        <w:t>Barista experience desirable</w:t>
      </w:r>
    </w:p>
    <w:p w14:paraId="33CE7E7C" w14:textId="77777777" w:rsidR="00956D50" w:rsidRPr="00E603F6" w:rsidRDefault="00A1443E" w:rsidP="00A1443E">
      <w:pPr>
        <w:numPr>
          <w:ilvl w:val="0"/>
          <w:numId w:val="6"/>
        </w:numPr>
        <w:rPr>
          <w:sz w:val="22"/>
          <w:szCs w:val="22"/>
        </w:rPr>
      </w:pPr>
      <w:r w:rsidRPr="00E603F6">
        <w:rPr>
          <w:rFonts w:ascii="Calibri" w:eastAsia="Calibri" w:hAnsi="Calibri" w:cs="Calibri"/>
          <w:sz w:val="22"/>
          <w:szCs w:val="22"/>
        </w:rPr>
        <w:t>Experience of theatre environment not required</w:t>
      </w:r>
    </w:p>
    <w:p w14:paraId="13D72933" w14:textId="77777777" w:rsidR="00956D50" w:rsidRPr="00E603F6" w:rsidRDefault="00956D50" w:rsidP="00A1443E">
      <w:pPr>
        <w:rPr>
          <w:rFonts w:ascii="Calibri" w:eastAsia="Calibri" w:hAnsi="Calibri" w:cs="Calibri"/>
          <w:b/>
          <w:sz w:val="22"/>
          <w:szCs w:val="22"/>
        </w:rPr>
      </w:pPr>
    </w:p>
    <w:p w14:paraId="40544E50" w14:textId="77777777" w:rsidR="00956D50" w:rsidRPr="00E603F6" w:rsidRDefault="00A1443E" w:rsidP="00A1443E">
      <w:pPr>
        <w:rPr>
          <w:rFonts w:ascii="Calibri" w:eastAsia="Calibri" w:hAnsi="Calibri" w:cs="Calibri"/>
          <w:b/>
          <w:sz w:val="22"/>
          <w:szCs w:val="22"/>
        </w:rPr>
      </w:pPr>
      <w:r w:rsidRPr="00E603F6">
        <w:rPr>
          <w:rFonts w:ascii="Calibri" w:eastAsia="Calibri" w:hAnsi="Calibri" w:cs="Calibri"/>
          <w:b/>
          <w:sz w:val="22"/>
          <w:szCs w:val="22"/>
        </w:rPr>
        <w:t>Knowledge</w:t>
      </w:r>
    </w:p>
    <w:p w14:paraId="7D4D2328" w14:textId="77777777" w:rsidR="00956D50" w:rsidRPr="00E603F6" w:rsidRDefault="00A1443E" w:rsidP="00A1443E">
      <w:pPr>
        <w:numPr>
          <w:ilvl w:val="0"/>
          <w:numId w:val="8"/>
        </w:numPr>
        <w:rPr>
          <w:sz w:val="22"/>
          <w:szCs w:val="22"/>
        </w:rPr>
      </w:pPr>
      <w:r w:rsidRPr="00E603F6">
        <w:rPr>
          <w:rFonts w:ascii="Calibri" w:eastAsia="Calibri" w:hAnsi="Calibri" w:cs="Calibri"/>
          <w:sz w:val="22"/>
          <w:szCs w:val="22"/>
        </w:rPr>
        <w:t>Health &amp; safety, food hygiene, licensing laws and cash handling</w:t>
      </w:r>
    </w:p>
    <w:p w14:paraId="134ABC68" w14:textId="77777777" w:rsidR="00956D50" w:rsidRPr="00E603F6" w:rsidRDefault="00665001" w:rsidP="00A1443E">
      <w:pPr>
        <w:numPr>
          <w:ilvl w:val="0"/>
          <w:numId w:val="8"/>
        </w:numPr>
        <w:rPr>
          <w:sz w:val="22"/>
          <w:szCs w:val="22"/>
        </w:rPr>
      </w:pPr>
      <w:r w:rsidRPr="00E603F6">
        <w:rPr>
          <w:rFonts w:ascii="Calibri" w:eastAsia="Calibri" w:hAnsi="Calibri" w:cs="Calibri"/>
          <w:sz w:val="22"/>
          <w:szCs w:val="22"/>
        </w:rPr>
        <w:t>C</w:t>
      </w:r>
      <w:r w:rsidR="00A1443E" w:rsidRPr="00E603F6">
        <w:rPr>
          <w:rFonts w:ascii="Calibri" w:eastAsia="Calibri" w:hAnsi="Calibri" w:cs="Calibri"/>
          <w:sz w:val="22"/>
          <w:szCs w:val="22"/>
        </w:rPr>
        <w:t>ompetent IT, numeracy and literacy skills</w:t>
      </w:r>
    </w:p>
    <w:p w14:paraId="352A9376" w14:textId="77777777" w:rsidR="00956D50" w:rsidRPr="00E603F6" w:rsidRDefault="00A1443E" w:rsidP="00A1443E">
      <w:pPr>
        <w:numPr>
          <w:ilvl w:val="0"/>
          <w:numId w:val="8"/>
        </w:numPr>
        <w:rPr>
          <w:rFonts w:ascii="Calibri" w:eastAsia="Calibri" w:hAnsi="Calibri" w:cs="Calibri"/>
          <w:sz w:val="22"/>
          <w:szCs w:val="22"/>
        </w:rPr>
      </w:pPr>
      <w:r w:rsidRPr="00E603F6">
        <w:rPr>
          <w:rFonts w:ascii="Calibri" w:eastAsia="Calibri" w:hAnsi="Calibri" w:cs="Calibri"/>
          <w:sz w:val="22"/>
          <w:szCs w:val="22"/>
        </w:rPr>
        <w:t xml:space="preserve">Must have strong administration skills and demonstrate a high level of attention to detail. </w:t>
      </w:r>
    </w:p>
    <w:p w14:paraId="3D67D9C1" w14:textId="77777777" w:rsidR="00956D50" w:rsidRPr="00E603F6" w:rsidRDefault="00956D50" w:rsidP="00A1443E">
      <w:pPr>
        <w:rPr>
          <w:rFonts w:ascii="Calibri" w:eastAsia="Calibri" w:hAnsi="Calibri" w:cs="Calibri"/>
          <w:b/>
          <w:sz w:val="22"/>
          <w:szCs w:val="22"/>
        </w:rPr>
      </w:pPr>
    </w:p>
    <w:p w14:paraId="54198A51" w14:textId="77777777" w:rsidR="00956D50" w:rsidRPr="00E603F6" w:rsidRDefault="00A1443E" w:rsidP="00A1443E">
      <w:pPr>
        <w:rPr>
          <w:rFonts w:ascii="Calibri" w:eastAsia="Calibri" w:hAnsi="Calibri" w:cs="Calibri"/>
          <w:b/>
          <w:sz w:val="22"/>
          <w:szCs w:val="22"/>
        </w:rPr>
      </w:pPr>
      <w:r w:rsidRPr="00E603F6">
        <w:rPr>
          <w:rFonts w:ascii="Calibri" w:eastAsia="Calibri" w:hAnsi="Calibri" w:cs="Calibri"/>
          <w:b/>
          <w:sz w:val="22"/>
          <w:szCs w:val="22"/>
        </w:rPr>
        <w:t>Ability and Aptitude</w:t>
      </w:r>
    </w:p>
    <w:p w14:paraId="72DC3105" w14:textId="77777777" w:rsidR="00956D50" w:rsidRPr="00E603F6" w:rsidRDefault="00665001" w:rsidP="00A1443E">
      <w:pPr>
        <w:numPr>
          <w:ilvl w:val="0"/>
          <w:numId w:val="5"/>
        </w:numPr>
        <w:rPr>
          <w:sz w:val="22"/>
          <w:szCs w:val="22"/>
        </w:rPr>
      </w:pPr>
      <w:r w:rsidRPr="00E603F6">
        <w:rPr>
          <w:rFonts w:ascii="Calibri" w:eastAsia="Calibri" w:hAnsi="Calibri" w:cs="Calibri"/>
          <w:sz w:val="22"/>
          <w:szCs w:val="22"/>
        </w:rPr>
        <w:t>Positive &amp; s</w:t>
      </w:r>
      <w:r w:rsidR="00A1443E" w:rsidRPr="00E603F6">
        <w:rPr>
          <w:rFonts w:ascii="Calibri" w:eastAsia="Calibri" w:hAnsi="Calibri" w:cs="Calibri"/>
          <w:sz w:val="22"/>
          <w:szCs w:val="22"/>
        </w:rPr>
        <w:t>olutions-focused</w:t>
      </w:r>
    </w:p>
    <w:p w14:paraId="045186BB" w14:textId="77777777" w:rsidR="00956D50" w:rsidRPr="00E603F6" w:rsidRDefault="00A1443E" w:rsidP="00A1443E">
      <w:pPr>
        <w:numPr>
          <w:ilvl w:val="0"/>
          <w:numId w:val="5"/>
        </w:numPr>
        <w:rPr>
          <w:sz w:val="22"/>
          <w:szCs w:val="22"/>
        </w:rPr>
      </w:pPr>
      <w:r w:rsidRPr="00E603F6">
        <w:rPr>
          <w:rFonts w:ascii="Calibri" w:eastAsia="Calibri" w:hAnsi="Calibri" w:cs="Calibri"/>
          <w:sz w:val="22"/>
          <w:szCs w:val="22"/>
        </w:rPr>
        <w:t>Confident communicator, able to remain calm under pressure</w:t>
      </w:r>
    </w:p>
    <w:p w14:paraId="46AA556D" w14:textId="77777777" w:rsidR="00956D50" w:rsidRPr="00E603F6" w:rsidRDefault="00A1443E" w:rsidP="00A1443E">
      <w:pPr>
        <w:numPr>
          <w:ilvl w:val="0"/>
          <w:numId w:val="5"/>
        </w:numPr>
        <w:rPr>
          <w:sz w:val="22"/>
          <w:szCs w:val="22"/>
        </w:rPr>
      </w:pPr>
      <w:r w:rsidRPr="00E603F6">
        <w:rPr>
          <w:rFonts w:ascii="Calibri" w:eastAsia="Calibri" w:hAnsi="Calibri" w:cs="Calibri"/>
          <w:sz w:val="22"/>
          <w:szCs w:val="22"/>
        </w:rPr>
        <w:t>Self-motivated</w:t>
      </w:r>
    </w:p>
    <w:p w14:paraId="0F9C17DC" w14:textId="77777777" w:rsidR="00956D50" w:rsidRPr="00E603F6" w:rsidRDefault="00956D50" w:rsidP="00A1443E">
      <w:pPr>
        <w:jc w:val="both"/>
        <w:rPr>
          <w:rFonts w:ascii="Calibri" w:eastAsia="Calibri" w:hAnsi="Calibri" w:cs="Calibri"/>
          <w:sz w:val="22"/>
          <w:szCs w:val="22"/>
        </w:rPr>
      </w:pPr>
    </w:p>
    <w:p w14:paraId="724BFD8E" w14:textId="77777777" w:rsidR="00956D50" w:rsidRPr="00E603F6" w:rsidRDefault="00A1443E" w:rsidP="00A1443E">
      <w:pPr>
        <w:pBdr>
          <w:top w:val="nil"/>
          <w:left w:val="nil"/>
          <w:bottom w:val="nil"/>
          <w:right w:val="nil"/>
          <w:between w:val="nil"/>
        </w:pBdr>
        <w:jc w:val="both"/>
        <w:rPr>
          <w:rFonts w:ascii="Calibri" w:eastAsia="Calibri" w:hAnsi="Calibri" w:cs="Calibri"/>
          <w:b/>
          <w:color w:val="000000"/>
          <w:sz w:val="22"/>
          <w:szCs w:val="22"/>
        </w:rPr>
      </w:pPr>
      <w:r w:rsidRPr="00E603F6">
        <w:rPr>
          <w:rFonts w:ascii="Calibri" w:eastAsia="Calibri" w:hAnsi="Calibri" w:cs="Calibri"/>
          <w:b/>
          <w:color w:val="000000"/>
          <w:sz w:val="22"/>
          <w:szCs w:val="22"/>
        </w:rPr>
        <w:t>Other</w:t>
      </w:r>
    </w:p>
    <w:p w14:paraId="684B17FC" w14:textId="77777777" w:rsidR="00956D50" w:rsidRPr="00E603F6" w:rsidRDefault="00A1443E" w:rsidP="00A1443E">
      <w:pPr>
        <w:numPr>
          <w:ilvl w:val="0"/>
          <w:numId w:val="10"/>
        </w:numPr>
        <w:rPr>
          <w:sz w:val="22"/>
          <w:szCs w:val="22"/>
        </w:rPr>
      </w:pPr>
      <w:r w:rsidRPr="00E603F6">
        <w:rPr>
          <w:rFonts w:ascii="Calibri" w:eastAsia="Calibri" w:hAnsi="Calibri" w:cs="Calibri"/>
          <w:sz w:val="22"/>
          <w:szCs w:val="22"/>
        </w:rPr>
        <w:t xml:space="preserve">Personal Licence holder </w:t>
      </w:r>
      <w:r w:rsidR="00665001" w:rsidRPr="00E603F6">
        <w:rPr>
          <w:rFonts w:ascii="Calibri" w:eastAsia="Calibri" w:hAnsi="Calibri" w:cs="Calibri"/>
          <w:sz w:val="22"/>
          <w:szCs w:val="22"/>
        </w:rPr>
        <w:t>preferred</w:t>
      </w:r>
      <w:r w:rsidRPr="00E603F6">
        <w:rPr>
          <w:rFonts w:ascii="Calibri" w:eastAsia="Calibri" w:hAnsi="Calibri" w:cs="Calibri"/>
          <w:sz w:val="22"/>
          <w:szCs w:val="22"/>
        </w:rPr>
        <w:t>; Food Hygiene Certificate holder preferred</w:t>
      </w:r>
    </w:p>
    <w:p w14:paraId="23E411DD" w14:textId="77777777" w:rsidR="00956D50" w:rsidRPr="00E603F6" w:rsidRDefault="00A1443E" w:rsidP="00A1443E">
      <w:pPr>
        <w:numPr>
          <w:ilvl w:val="0"/>
          <w:numId w:val="10"/>
        </w:numPr>
        <w:rPr>
          <w:sz w:val="22"/>
          <w:szCs w:val="22"/>
        </w:rPr>
      </w:pPr>
      <w:r w:rsidRPr="00E603F6">
        <w:rPr>
          <w:rFonts w:ascii="Calibri" w:eastAsia="Calibri" w:hAnsi="Calibri" w:cs="Calibri"/>
          <w:sz w:val="22"/>
          <w:szCs w:val="22"/>
        </w:rPr>
        <w:t>Personal interest in performing arts desirable but not essential</w:t>
      </w:r>
    </w:p>
    <w:p w14:paraId="7F8E13AA" w14:textId="77777777" w:rsidR="006663C7" w:rsidRPr="00E603F6" w:rsidRDefault="006663C7" w:rsidP="00A1443E">
      <w:pPr>
        <w:numPr>
          <w:ilvl w:val="0"/>
          <w:numId w:val="10"/>
        </w:numPr>
        <w:rPr>
          <w:sz w:val="22"/>
          <w:szCs w:val="22"/>
        </w:rPr>
      </w:pPr>
      <w:r w:rsidRPr="00E603F6">
        <w:rPr>
          <w:rFonts w:ascii="Calibri" w:eastAsia="Calibri" w:hAnsi="Calibri" w:cs="Calibri"/>
          <w:sz w:val="22"/>
          <w:szCs w:val="22"/>
        </w:rPr>
        <w:t>Knowledge of theatre box office / front of house operations desirable</w:t>
      </w:r>
    </w:p>
    <w:p w14:paraId="08954C6F" w14:textId="77777777" w:rsidR="00956D50" w:rsidRPr="00E603F6" w:rsidRDefault="00956D50" w:rsidP="00A1443E">
      <w:pPr>
        <w:rPr>
          <w:rFonts w:ascii="Calibri" w:eastAsia="Calibri" w:hAnsi="Calibri" w:cs="Calibri"/>
          <w:sz w:val="22"/>
          <w:szCs w:val="22"/>
        </w:rPr>
      </w:pPr>
    </w:p>
    <w:p w14:paraId="62A1F28C" w14:textId="77777777" w:rsidR="00956D50" w:rsidRPr="00E603F6" w:rsidRDefault="00A1443E" w:rsidP="00A1443E">
      <w:pPr>
        <w:pStyle w:val="Title"/>
        <w:jc w:val="both"/>
        <w:rPr>
          <w:rFonts w:ascii="Calibri" w:eastAsia="Calibri" w:hAnsi="Calibri" w:cs="Calibri"/>
          <w:sz w:val="22"/>
          <w:szCs w:val="22"/>
          <w:u w:val="none"/>
        </w:rPr>
      </w:pPr>
      <w:r w:rsidRPr="00E603F6">
        <w:rPr>
          <w:rFonts w:ascii="Calibri" w:eastAsia="Calibri" w:hAnsi="Calibri" w:cs="Calibri"/>
          <w:sz w:val="22"/>
          <w:szCs w:val="22"/>
          <w:u w:val="none"/>
        </w:rPr>
        <w:t>Terms and Conditions:</w:t>
      </w:r>
    </w:p>
    <w:p w14:paraId="79E2D5D9" w14:textId="4953A706"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Start:</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0067096B">
        <w:rPr>
          <w:rFonts w:ascii="Calibri" w:eastAsia="Calibri" w:hAnsi="Calibri" w:cs="Calibri"/>
          <w:color w:val="000000"/>
          <w:sz w:val="22"/>
          <w:szCs w:val="22"/>
        </w:rPr>
        <w:t>April</w:t>
      </w:r>
      <w:r w:rsidR="00665001" w:rsidRPr="00E603F6">
        <w:rPr>
          <w:rFonts w:ascii="Calibri" w:eastAsia="Calibri" w:hAnsi="Calibri" w:cs="Calibri"/>
          <w:color w:val="000000"/>
          <w:sz w:val="22"/>
          <w:szCs w:val="22"/>
        </w:rPr>
        <w:t xml:space="preserve"> </w:t>
      </w:r>
      <w:r w:rsidR="00665001" w:rsidRPr="00E603F6">
        <w:rPr>
          <w:rFonts w:ascii="Calibri" w:eastAsia="Calibri" w:hAnsi="Calibri" w:cs="Calibri"/>
          <w:sz w:val="22"/>
          <w:szCs w:val="22"/>
        </w:rPr>
        <w:t>2019</w:t>
      </w:r>
    </w:p>
    <w:p w14:paraId="0E32E2BE"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Probation period:</w:t>
      </w:r>
      <w:r w:rsidRPr="00E603F6">
        <w:rPr>
          <w:rFonts w:ascii="Calibri" w:eastAsia="Calibri" w:hAnsi="Calibri" w:cs="Calibri"/>
          <w:color w:val="000000"/>
          <w:sz w:val="22"/>
          <w:szCs w:val="22"/>
        </w:rPr>
        <w:tab/>
        <w:t>3 months</w:t>
      </w:r>
    </w:p>
    <w:p w14:paraId="51313EB5"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Hours:</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40 hours per week,</w:t>
      </w:r>
    </w:p>
    <w:p w14:paraId="693F7B9F"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Shift Based</w:t>
      </w:r>
    </w:p>
    <w:p w14:paraId="437662BF"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Holidays:</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28 days per annum including public holidays, pro-rated</w:t>
      </w:r>
    </w:p>
    <w:p w14:paraId="2FB70704"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Salary:</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£25,000 - £27,000 (dependent upon experience)</w:t>
      </w:r>
    </w:p>
    <w:p w14:paraId="1B94DED3"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Access:</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the theatre is wheelchair accessible throughout</w:t>
      </w:r>
    </w:p>
    <w:p w14:paraId="39350B3C" w14:textId="77777777" w:rsidR="00956D50" w:rsidRPr="00E603F6"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Benefits:</w:t>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free tickets to Arcola shows (when not on duty and subject to availability)</w:t>
      </w:r>
    </w:p>
    <w:p w14:paraId="42FCDAAF" w14:textId="77777777" w:rsidR="00956D50" w:rsidRDefault="00A1443E" w:rsidP="00A1443E">
      <w:pPr>
        <w:pBdr>
          <w:top w:val="nil"/>
          <w:left w:val="nil"/>
          <w:bottom w:val="nil"/>
          <w:right w:val="nil"/>
          <w:between w:val="nil"/>
        </w:pBdr>
        <w:rPr>
          <w:rFonts w:ascii="Calibri" w:eastAsia="Calibri" w:hAnsi="Calibri" w:cs="Calibri"/>
          <w:color w:val="000000"/>
          <w:sz w:val="22"/>
          <w:szCs w:val="22"/>
        </w:rPr>
      </w:pP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r>
      <w:r w:rsidRPr="00E603F6">
        <w:rPr>
          <w:rFonts w:ascii="Calibri" w:eastAsia="Calibri" w:hAnsi="Calibri" w:cs="Calibri"/>
          <w:color w:val="000000"/>
          <w:sz w:val="22"/>
          <w:szCs w:val="22"/>
        </w:rPr>
        <w:tab/>
        <w:t>Arcola staff discount on all food and drink</w:t>
      </w:r>
      <w:r w:rsidR="00665001" w:rsidRPr="00E603F6">
        <w:rPr>
          <w:rFonts w:ascii="Calibri" w:eastAsia="Calibri" w:hAnsi="Calibri" w:cs="Calibri"/>
          <w:color w:val="000000"/>
          <w:sz w:val="22"/>
          <w:szCs w:val="22"/>
        </w:rPr>
        <w:t>.</w:t>
      </w:r>
    </w:p>
    <w:sectPr w:rsidR="00956D50">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B00F" w14:textId="77777777" w:rsidR="0096130B" w:rsidRDefault="0096130B" w:rsidP="005D2E9A">
      <w:r>
        <w:separator/>
      </w:r>
    </w:p>
  </w:endnote>
  <w:endnote w:type="continuationSeparator" w:id="0">
    <w:p w14:paraId="46E1E937" w14:textId="77777777" w:rsidR="0096130B" w:rsidRDefault="0096130B" w:rsidP="005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104D" w14:textId="77777777" w:rsidR="005D2E9A" w:rsidRDefault="005D2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7AD0" w14:textId="77777777" w:rsidR="005D2E9A" w:rsidRDefault="005D2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21CA" w14:textId="77777777" w:rsidR="005D2E9A" w:rsidRDefault="005D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A29F" w14:textId="77777777" w:rsidR="0096130B" w:rsidRDefault="0096130B" w:rsidP="005D2E9A">
      <w:r>
        <w:separator/>
      </w:r>
    </w:p>
  </w:footnote>
  <w:footnote w:type="continuationSeparator" w:id="0">
    <w:p w14:paraId="798AF1A6" w14:textId="77777777" w:rsidR="0096130B" w:rsidRDefault="0096130B" w:rsidP="005D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BF65" w14:textId="77777777" w:rsidR="005D2E9A" w:rsidRDefault="005D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22703"/>
      <w:docPartObj>
        <w:docPartGallery w:val="Watermarks"/>
        <w:docPartUnique/>
      </w:docPartObj>
    </w:sdtPr>
    <w:sdtEndPr/>
    <w:sdtContent>
      <w:p w14:paraId="2CC11034" w14:textId="77777777" w:rsidR="005D2E9A" w:rsidRDefault="0096130B">
        <w:pPr>
          <w:pStyle w:val="Header"/>
        </w:pPr>
        <w:r>
          <w:rPr>
            <w:noProof/>
          </w:rPr>
          <w:pict w14:anchorId="78343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8918" w14:textId="77777777" w:rsidR="005D2E9A" w:rsidRDefault="005D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36A"/>
    <w:multiLevelType w:val="multilevel"/>
    <w:tmpl w:val="F31C3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132E5"/>
    <w:multiLevelType w:val="multilevel"/>
    <w:tmpl w:val="58FC2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71B65"/>
    <w:multiLevelType w:val="multilevel"/>
    <w:tmpl w:val="4F96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604563"/>
    <w:multiLevelType w:val="multilevel"/>
    <w:tmpl w:val="3D6CD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6D769E"/>
    <w:multiLevelType w:val="multilevel"/>
    <w:tmpl w:val="B5D42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7E3834"/>
    <w:multiLevelType w:val="multilevel"/>
    <w:tmpl w:val="CE8EC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D511B"/>
    <w:multiLevelType w:val="multilevel"/>
    <w:tmpl w:val="70E0A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A174E3"/>
    <w:multiLevelType w:val="multilevel"/>
    <w:tmpl w:val="EFD6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230E78"/>
    <w:multiLevelType w:val="hybridMultilevel"/>
    <w:tmpl w:val="8AB0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514DB"/>
    <w:multiLevelType w:val="multilevel"/>
    <w:tmpl w:val="7BF04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4255D4"/>
    <w:multiLevelType w:val="multilevel"/>
    <w:tmpl w:val="BD82D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C11327"/>
    <w:multiLevelType w:val="multilevel"/>
    <w:tmpl w:val="EB06E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5A30D0"/>
    <w:multiLevelType w:val="multilevel"/>
    <w:tmpl w:val="B1E66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0"/>
  </w:num>
  <w:num w:numId="4">
    <w:abstractNumId w:val="9"/>
  </w:num>
  <w:num w:numId="5">
    <w:abstractNumId w:val="0"/>
  </w:num>
  <w:num w:numId="6">
    <w:abstractNumId w:val="6"/>
  </w:num>
  <w:num w:numId="7">
    <w:abstractNumId w:val="5"/>
  </w:num>
  <w:num w:numId="8">
    <w:abstractNumId w:val="1"/>
  </w:num>
  <w:num w:numId="9">
    <w:abstractNumId w:val="11"/>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50"/>
    <w:rsid w:val="001026CC"/>
    <w:rsid w:val="005D2E9A"/>
    <w:rsid w:val="00665001"/>
    <w:rsid w:val="006663C7"/>
    <w:rsid w:val="0067096B"/>
    <w:rsid w:val="0078268A"/>
    <w:rsid w:val="007E2B6F"/>
    <w:rsid w:val="00894B39"/>
    <w:rsid w:val="008D768A"/>
    <w:rsid w:val="00956D50"/>
    <w:rsid w:val="0096130B"/>
    <w:rsid w:val="0098661E"/>
    <w:rsid w:val="00A1443E"/>
    <w:rsid w:val="00CA7D2C"/>
    <w:rsid w:val="00E60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FF130"/>
  <w15:docId w15:val="{9D8112EB-47CC-439B-8B15-EE0202AC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u w:val="single"/>
    </w:rPr>
  </w:style>
  <w:style w:type="paragraph" w:styleId="Subtitle">
    <w:name w:val="Subtitle"/>
    <w:basedOn w:val="Normal"/>
    <w:next w:val="Normal"/>
    <w:pPr>
      <w:jc w:val="center"/>
    </w:pPr>
    <w:rPr>
      <w:rFonts w:ascii="PT Sans" w:eastAsia="PT Sans" w:hAnsi="PT Sans" w:cs="PT Sans"/>
      <w:sz w:val="28"/>
      <w:szCs w:val="28"/>
    </w:rPr>
  </w:style>
  <w:style w:type="paragraph" w:styleId="ListParagraph">
    <w:name w:val="List Paragraph"/>
    <w:basedOn w:val="Normal"/>
    <w:uiPriority w:val="34"/>
    <w:qFormat/>
    <w:rsid w:val="00665001"/>
    <w:pPr>
      <w:ind w:left="720"/>
      <w:contextualSpacing/>
    </w:pPr>
  </w:style>
  <w:style w:type="character" w:styleId="Hyperlink">
    <w:name w:val="Hyperlink"/>
    <w:basedOn w:val="DefaultParagraphFont"/>
    <w:uiPriority w:val="99"/>
    <w:unhideWhenUsed/>
    <w:rsid w:val="006663C7"/>
    <w:rPr>
      <w:color w:val="0000FF" w:themeColor="hyperlink"/>
      <w:u w:val="single"/>
    </w:rPr>
  </w:style>
  <w:style w:type="character" w:customStyle="1" w:styleId="UnresolvedMention1">
    <w:name w:val="Unresolved Mention1"/>
    <w:basedOn w:val="DefaultParagraphFont"/>
    <w:uiPriority w:val="99"/>
    <w:semiHidden/>
    <w:unhideWhenUsed/>
    <w:rsid w:val="006663C7"/>
    <w:rPr>
      <w:color w:val="808080"/>
      <w:shd w:val="clear" w:color="auto" w:fill="E6E6E6"/>
    </w:rPr>
  </w:style>
  <w:style w:type="paragraph" w:styleId="Header">
    <w:name w:val="header"/>
    <w:basedOn w:val="Normal"/>
    <w:link w:val="HeaderChar"/>
    <w:uiPriority w:val="99"/>
    <w:unhideWhenUsed/>
    <w:rsid w:val="005D2E9A"/>
    <w:pPr>
      <w:tabs>
        <w:tab w:val="center" w:pos="4513"/>
        <w:tab w:val="right" w:pos="9026"/>
      </w:tabs>
    </w:pPr>
  </w:style>
  <w:style w:type="character" w:customStyle="1" w:styleId="HeaderChar">
    <w:name w:val="Header Char"/>
    <w:basedOn w:val="DefaultParagraphFont"/>
    <w:link w:val="Header"/>
    <w:uiPriority w:val="99"/>
    <w:rsid w:val="005D2E9A"/>
  </w:style>
  <w:style w:type="paragraph" w:styleId="Footer">
    <w:name w:val="footer"/>
    <w:basedOn w:val="Normal"/>
    <w:link w:val="FooterChar"/>
    <w:uiPriority w:val="99"/>
    <w:unhideWhenUsed/>
    <w:rsid w:val="005D2E9A"/>
    <w:pPr>
      <w:tabs>
        <w:tab w:val="center" w:pos="4513"/>
        <w:tab w:val="right" w:pos="9026"/>
      </w:tabs>
    </w:pPr>
  </w:style>
  <w:style w:type="character" w:customStyle="1" w:styleId="FooterChar">
    <w:name w:val="Footer Char"/>
    <w:basedOn w:val="DefaultParagraphFont"/>
    <w:link w:val="Footer"/>
    <w:uiPriority w:val="99"/>
    <w:rsid w:val="005D2E9A"/>
  </w:style>
  <w:style w:type="paragraph" w:styleId="BalloonText">
    <w:name w:val="Balloon Text"/>
    <w:basedOn w:val="Normal"/>
    <w:link w:val="BalloonTextChar"/>
    <w:uiPriority w:val="99"/>
    <w:semiHidden/>
    <w:unhideWhenUsed/>
    <w:rsid w:val="00986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6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661E"/>
    <w:rPr>
      <w:sz w:val="18"/>
      <w:szCs w:val="18"/>
    </w:rPr>
  </w:style>
  <w:style w:type="paragraph" w:styleId="CommentText">
    <w:name w:val="annotation text"/>
    <w:basedOn w:val="Normal"/>
    <w:link w:val="CommentTextChar"/>
    <w:uiPriority w:val="99"/>
    <w:semiHidden/>
    <w:unhideWhenUsed/>
    <w:rsid w:val="0098661E"/>
  </w:style>
  <w:style w:type="character" w:customStyle="1" w:styleId="CommentTextChar">
    <w:name w:val="Comment Text Char"/>
    <w:basedOn w:val="DefaultParagraphFont"/>
    <w:link w:val="CommentText"/>
    <w:uiPriority w:val="99"/>
    <w:semiHidden/>
    <w:rsid w:val="0098661E"/>
  </w:style>
  <w:style w:type="paragraph" w:styleId="CommentSubject">
    <w:name w:val="annotation subject"/>
    <w:basedOn w:val="CommentText"/>
    <w:next w:val="CommentText"/>
    <w:link w:val="CommentSubjectChar"/>
    <w:uiPriority w:val="99"/>
    <w:semiHidden/>
    <w:unhideWhenUsed/>
    <w:rsid w:val="0098661E"/>
    <w:rPr>
      <w:b/>
      <w:bCs/>
      <w:sz w:val="20"/>
      <w:szCs w:val="20"/>
    </w:rPr>
  </w:style>
  <w:style w:type="character" w:customStyle="1" w:styleId="CommentSubjectChar">
    <w:name w:val="Comment Subject Char"/>
    <w:basedOn w:val="CommentTextChar"/>
    <w:link w:val="CommentSubject"/>
    <w:uiPriority w:val="99"/>
    <w:semiHidden/>
    <w:rsid w:val="00986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intone-epos.co.uk/" TargetMode="External"/><Relationship Id="rId4" Type="http://schemas.openxmlformats.org/officeDocument/2006/relationships/webSettings" Target="webSettings.xml"/><Relationship Id="rId9" Type="http://schemas.openxmlformats.org/officeDocument/2006/relationships/hyperlink" Target="https://www.arcolatheatre.com/b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 Breen</cp:lastModifiedBy>
  <cp:revision>2</cp:revision>
  <cp:lastPrinted>2018-11-13T10:14:00Z</cp:lastPrinted>
  <dcterms:created xsi:type="dcterms:W3CDTF">2019-03-22T16:36:00Z</dcterms:created>
  <dcterms:modified xsi:type="dcterms:W3CDTF">2019-03-22T16:36:00Z</dcterms:modified>
</cp:coreProperties>
</file>